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1F9BC8A" w:rsidR="00377AB2" w:rsidRPr="005E2246" w:rsidRDefault="00C83B54" w:rsidP="005E2246">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39BCA6C3" w:rsidR="00377AB2" w:rsidRPr="005E2246" w:rsidRDefault="00377AB2" w:rsidP="00377AB2">
      <w:pPr>
        <w:spacing w:line="360" w:lineRule="auto"/>
        <w:ind w:firstLine="6095"/>
        <w:rPr>
          <w:sz w:val="20"/>
          <w:szCs w:val="20"/>
        </w:rPr>
      </w:pPr>
      <w:r w:rsidRPr="005E2246">
        <w:rPr>
          <w:sz w:val="20"/>
          <w:szCs w:val="20"/>
        </w:rPr>
        <w:t>«</w:t>
      </w:r>
      <w:r w:rsidR="00691ADB">
        <w:rPr>
          <w:sz w:val="20"/>
          <w:szCs w:val="20"/>
        </w:rPr>
        <w:t>01</w:t>
      </w:r>
      <w:r w:rsidRPr="005E2246">
        <w:rPr>
          <w:sz w:val="20"/>
          <w:szCs w:val="20"/>
        </w:rPr>
        <w:t xml:space="preserve">» </w:t>
      </w:r>
      <w:r w:rsidR="00691ADB">
        <w:rPr>
          <w:sz w:val="20"/>
          <w:szCs w:val="20"/>
        </w:rPr>
        <w:t>марта</w:t>
      </w:r>
      <w:r w:rsidRPr="005E2246">
        <w:rPr>
          <w:sz w:val="20"/>
          <w:szCs w:val="20"/>
        </w:rPr>
        <w:t xml:space="preserve"> 20</w:t>
      </w:r>
      <w:r w:rsidR="00691ADB">
        <w:rPr>
          <w:sz w:val="20"/>
          <w:szCs w:val="20"/>
        </w:rPr>
        <w:t xml:space="preserve">23 </w:t>
      </w:r>
      <w:r w:rsidRPr="005E2246">
        <w:rPr>
          <w:sz w:val="20"/>
          <w:szCs w:val="20"/>
        </w:rPr>
        <w:t>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60C57324" w:rsidR="00377AB2" w:rsidRPr="005E2246" w:rsidRDefault="00964A09" w:rsidP="00377AB2">
      <w:pPr>
        <w:ind w:left="6521" w:hanging="425"/>
        <w:rPr>
          <w:kern w:val="36"/>
          <w:sz w:val="20"/>
          <w:szCs w:val="20"/>
        </w:rPr>
      </w:pPr>
      <w:r w:rsidRPr="005E2246">
        <w:rPr>
          <w:kern w:val="36"/>
          <w:sz w:val="20"/>
          <w:szCs w:val="20"/>
        </w:rPr>
        <w:t>______________________/</w:t>
      </w:r>
      <w:r w:rsidR="00691ADB">
        <w:rPr>
          <w:kern w:val="36"/>
          <w:sz w:val="20"/>
          <w:szCs w:val="20"/>
        </w:rPr>
        <w:t>Тарасова М.Н.</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7108A9F1" w14:textId="4E44BE20" w:rsidR="00377AB2" w:rsidRPr="005E2246" w:rsidRDefault="00002855" w:rsidP="00691ADB">
      <w:pPr>
        <w:jc w:val="center"/>
      </w:pPr>
      <w:r w:rsidRPr="00002855">
        <w:rPr>
          <w:b/>
        </w:rPr>
        <w:t xml:space="preserve">по </w:t>
      </w:r>
      <w:r w:rsidR="009C4379" w:rsidRPr="00691ADB">
        <w:rPr>
          <w:b/>
        </w:rPr>
        <w:t>открытому</w:t>
      </w:r>
      <w:r w:rsidR="00691ADB" w:rsidRPr="00691ADB">
        <w:rPr>
          <w:b/>
        </w:rPr>
        <w:t xml:space="preserve"> </w:t>
      </w:r>
      <w:r w:rsidR="00283D6B">
        <w:rPr>
          <w:b/>
        </w:rPr>
        <w:t xml:space="preserve">запросу </w:t>
      </w:r>
      <w:r w:rsidR="0037773B">
        <w:rPr>
          <w:b/>
        </w:rPr>
        <w:t>котировок</w:t>
      </w:r>
      <w:r w:rsidR="00691ADB">
        <w:rPr>
          <w:b/>
        </w:rPr>
        <w:t xml:space="preserve"> в электронной форме на право заключения договора на поставку </w:t>
      </w:r>
      <w:r w:rsidR="00691ADB" w:rsidRPr="00691ADB">
        <w:rPr>
          <w:b/>
        </w:rPr>
        <w:t>сетевого оборудования</w:t>
      </w:r>
      <w:r w:rsidR="00691ADB">
        <w:rPr>
          <w:b/>
        </w:rPr>
        <w:t xml:space="preserve"> для нужд </w:t>
      </w:r>
      <w:r w:rsidR="00691ADB" w:rsidRPr="00691ADB">
        <w:rPr>
          <w:b/>
        </w:rPr>
        <w:t xml:space="preserve">АО </w:t>
      </w:r>
      <w:r w:rsidR="001B30A0">
        <w:rPr>
          <w:b/>
        </w:rPr>
        <w:t>«</w:t>
      </w:r>
      <w:r w:rsidR="00691ADB" w:rsidRPr="00691ADB">
        <w:rPr>
          <w:b/>
        </w:rPr>
        <w:t>ЕИРЦ ЛО</w:t>
      </w:r>
      <w:r w:rsidR="001B30A0">
        <w:rPr>
          <w:b/>
        </w:rPr>
        <w:t>»</w:t>
      </w:r>
      <w:r w:rsidR="00691ADB">
        <w:rPr>
          <w:b/>
        </w:rPr>
        <w:t xml:space="preserve"> в 2023 году.</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564FA190" w:rsidR="00F548FD" w:rsidRDefault="00F548FD" w:rsidP="00377AB2">
      <w:pPr>
        <w:jc w:val="center"/>
        <w:rPr>
          <w:sz w:val="20"/>
          <w:szCs w:val="20"/>
        </w:rPr>
      </w:pPr>
    </w:p>
    <w:p w14:paraId="47F5EE4C" w14:textId="40C3C369" w:rsidR="00691ADB" w:rsidRDefault="00691ADB" w:rsidP="00377AB2">
      <w:pPr>
        <w:jc w:val="center"/>
        <w:rPr>
          <w:sz w:val="20"/>
          <w:szCs w:val="20"/>
        </w:rPr>
      </w:pPr>
    </w:p>
    <w:p w14:paraId="312C58E7" w14:textId="0D5B73E2" w:rsidR="00691ADB" w:rsidRDefault="00691ADB" w:rsidP="00377AB2">
      <w:pPr>
        <w:jc w:val="center"/>
        <w:rPr>
          <w:sz w:val="20"/>
          <w:szCs w:val="20"/>
        </w:rPr>
      </w:pPr>
    </w:p>
    <w:p w14:paraId="0879500A" w14:textId="3100462F" w:rsidR="00691ADB" w:rsidRDefault="00691ADB" w:rsidP="00377AB2">
      <w:pPr>
        <w:jc w:val="center"/>
        <w:rPr>
          <w:sz w:val="20"/>
          <w:szCs w:val="20"/>
        </w:rPr>
      </w:pPr>
    </w:p>
    <w:p w14:paraId="7291358A" w14:textId="47BFDF60" w:rsidR="00691ADB" w:rsidRDefault="00691ADB" w:rsidP="00377AB2">
      <w:pPr>
        <w:jc w:val="center"/>
        <w:rPr>
          <w:sz w:val="20"/>
          <w:szCs w:val="20"/>
        </w:rPr>
      </w:pPr>
    </w:p>
    <w:p w14:paraId="26E9439D" w14:textId="5DD39A6D" w:rsidR="00691ADB" w:rsidRDefault="00691ADB" w:rsidP="00377AB2">
      <w:pPr>
        <w:jc w:val="center"/>
        <w:rPr>
          <w:sz w:val="20"/>
          <w:szCs w:val="20"/>
        </w:rPr>
      </w:pPr>
    </w:p>
    <w:p w14:paraId="19D830E0" w14:textId="15D7BCB9" w:rsidR="00691ADB" w:rsidRDefault="00691ADB" w:rsidP="00377AB2">
      <w:pPr>
        <w:jc w:val="center"/>
        <w:rPr>
          <w:sz w:val="20"/>
          <w:szCs w:val="20"/>
        </w:rPr>
      </w:pPr>
    </w:p>
    <w:p w14:paraId="106FB34B" w14:textId="283DEC8F" w:rsidR="00691ADB" w:rsidRDefault="00691ADB" w:rsidP="00377AB2">
      <w:pPr>
        <w:jc w:val="center"/>
        <w:rPr>
          <w:sz w:val="20"/>
          <w:szCs w:val="20"/>
        </w:rPr>
      </w:pPr>
    </w:p>
    <w:p w14:paraId="6AA8F925" w14:textId="6F6B006B" w:rsidR="00691ADB" w:rsidRDefault="00691ADB" w:rsidP="00377AB2">
      <w:pPr>
        <w:jc w:val="center"/>
        <w:rPr>
          <w:sz w:val="20"/>
          <w:szCs w:val="20"/>
        </w:rPr>
      </w:pPr>
    </w:p>
    <w:p w14:paraId="76FBEC00" w14:textId="3999A1D4" w:rsidR="00691ADB" w:rsidRDefault="00691ADB" w:rsidP="00377AB2">
      <w:pPr>
        <w:jc w:val="center"/>
        <w:rPr>
          <w:sz w:val="20"/>
          <w:szCs w:val="20"/>
        </w:rPr>
      </w:pPr>
    </w:p>
    <w:p w14:paraId="55E21629" w14:textId="5D78FC0F" w:rsidR="00691ADB" w:rsidRDefault="00691ADB" w:rsidP="00377AB2">
      <w:pPr>
        <w:jc w:val="center"/>
        <w:rPr>
          <w:sz w:val="20"/>
          <w:szCs w:val="20"/>
        </w:rPr>
      </w:pPr>
    </w:p>
    <w:p w14:paraId="056AAB23" w14:textId="68340F77" w:rsidR="00691ADB" w:rsidRDefault="00691ADB" w:rsidP="00377AB2">
      <w:pPr>
        <w:jc w:val="center"/>
        <w:rPr>
          <w:sz w:val="20"/>
          <w:szCs w:val="20"/>
        </w:rPr>
      </w:pPr>
    </w:p>
    <w:p w14:paraId="3827A4E5" w14:textId="77777777" w:rsidR="00691ADB" w:rsidRPr="009C6067" w:rsidRDefault="00691ADB"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3150B864" w:rsidR="00377AB2" w:rsidRDefault="0023209B" w:rsidP="00377AB2">
      <w:pPr>
        <w:jc w:val="center"/>
        <w:rPr>
          <w:sz w:val="22"/>
          <w:szCs w:val="22"/>
        </w:rPr>
      </w:pPr>
      <w:r>
        <w:rPr>
          <w:sz w:val="20"/>
          <w:szCs w:val="20"/>
        </w:rPr>
        <w:t>202</w:t>
      </w:r>
      <w:r w:rsidR="00691ADB">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691AD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691AD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691AD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691AD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691AD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691AD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691AD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691AD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691AD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5DFAF400"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1B30A0">
        <w:t>открытый</w:t>
      </w:r>
      <w:r w:rsidR="001B30A0" w:rsidRPr="001B30A0">
        <w:t xml:space="preserve"> </w:t>
      </w:r>
      <w:r>
        <w:t>запрос котировок</w:t>
      </w:r>
      <w:r w:rsidRPr="008323A5">
        <w:t xml:space="preserve"> </w:t>
      </w:r>
      <w:r w:rsidRPr="001B30A0">
        <w:t>в электронной форме</w:t>
      </w:r>
      <w:r w:rsidRPr="00342571">
        <w:t>.</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2E0C7D38"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1B30A0" w:rsidRPr="001B30A0">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77777777"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p>
    <w:p w14:paraId="53087987" w14:textId="77777777" w:rsidR="001B30A0" w:rsidRDefault="001B30A0" w:rsidP="001B30A0">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072B22C3" w14:textId="77777777" w:rsidR="001B30A0" w:rsidRPr="00AF33C1" w:rsidRDefault="001B30A0" w:rsidP="001B30A0">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1CE149D7" w14:textId="77777777" w:rsidR="001B30A0" w:rsidRPr="00FC57BF" w:rsidRDefault="001B30A0" w:rsidP="001B30A0">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09DA7D06" w14:textId="77777777" w:rsidR="001B30A0" w:rsidRPr="00FC57BF" w:rsidRDefault="001B30A0" w:rsidP="001B30A0">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1DFB0056" w:rsidR="008558A9" w:rsidRDefault="001B30A0" w:rsidP="001B30A0">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668F8953" w14:textId="77777777" w:rsidR="001B30A0" w:rsidRPr="00264906" w:rsidRDefault="001B30A0" w:rsidP="001B30A0">
      <w:pPr>
        <w:spacing w:before="60" w:after="60"/>
        <w:ind w:left="709"/>
        <w:contextualSpacing/>
        <w:jc w:val="both"/>
        <w:outlineLvl w:val="0"/>
      </w:pPr>
      <w:r w:rsidRPr="00264906">
        <w:t>Общество с ограниченной ответственностью «Интер РАО – Центр управления закупками»</w:t>
      </w:r>
    </w:p>
    <w:p w14:paraId="2B9411B1" w14:textId="77777777" w:rsidR="001B30A0" w:rsidRPr="00264906" w:rsidRDefault="001B30A0" w:rsidP="001B30A0">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6A77734A" w14:textId="77777777" w:rsidR="001B30A0" w:rsidRPr="00264906" w:rsidRDefault="001B30A0" w:rsidP="001B30A0">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038EBC5F" w14:textId="77777777" w:rsidR="001B30A0" w:rsidRPr="00264906" w:rsidRDefault="001B30A0" w:rsidP="001B30A0">
      <w:pPr>
        <w:spacing w:before="60" w:after="60"/>
        <w:ind w:left="709"/>
        <w:contextualSpacing/>
        <w:jc w:val="both"/>
        <w:outlineLvl w:val="0"/>
      </w:pPr>
      <w:r w:rsidRPr="00264906">
        <w:t>Контактное лицо: Тарасова Мария Николаевна</w:t>
      </w:r>
    </w:p>
    <w:p w14:paraId="15DD3DDD" w14:textId="77777777" w:rsidR="001B30A0" w:rsidRPr="00264906" w:rsidRDefault="001B30A0" w:rsidP="001B30A0">
      <w:pPr>
        <w:spacing w:before="60" w:after="60"/>
        <w:ind w:left="709"/>
        <w:contextualSpacing/>
        <w:jc w:val="both"/>
        <w:outlineLvl w:val="0"/>
      </w:pPr>
      <w:r w:rsidRPr="00264906">
        <w:t>Контактный телефон: +7 (495) 664 8840 доб. 2973</w:t>
      </w:r>
    </w:p>
    <w:p w14:paraId="061DE2A5" w14:textId="639B0759" w:rsidR="008558A9" w:rsidRPr="00AF33C1" w:rsidRDefault="001B30A0" w:rsidP="001B30A0">
      <w:pPr>
        <w:widowControl/>
        <w:tabs>
          <w:tab w:val="num" w:pos="567"/>
          <w:tab w:val="left" w:pos="1134"/>
        </w:tabs>
        <w:adjustRightInd/>
        <w:ind w:left="709"/>
        <w:jc w:val="both"/>
      </w:pPr>
      <w:r w:rsidRPr="00264906">
        <w:t xml:space="preserve">Адрес электронной почты: </w:t>
      </w:r>
      <w:r w:rsidRPr="00264906">
        <w:rPr>
          <w:color w:val="0000FF"/>
          <w:u w:val="single"/>
        </w:rPr>
        <w:t>Tarasova_MN@interrao.ru</w:t>
      </w:r>
    </w:p>
    <w:p w14:paraId="438C876B" w14:textId="77777777" w:rsidR="008558A9" w:rsidRPr="00F12AA8" w:rsidRDefault="008558A9" w:rsidP="008558A9"/>
    <w:p w14:paraId="0133E58C" w14:textId="55B5A6D9" w:rsidR="008558A9" w:rsidRDefault="008558A9" w:rsidP="008558A9">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Pr="00AF33C1">
        <w:rPr>
          <w:b/>
        </w:rPr>
        <w:t xml:space="preserve">Предмет </w:t>
      </w:r>
      <w:r w:rsidRPr="008F3A41">
        <w:rPr>
          <w:b/>
        </w:rPr>
        <w:t>закупки</w:t>
      </w:r>
      <w:r w:rsidRPr="00AF33C1">
        <w:rPr>
          <w:b/>
        </w:rPr>
        <w:t>:</w:t>
      </w:r>
      <w:r>
        <w:t xml:space="preserve"> </w:t>
      </w:r>
      <w:r w:rsidR="001B30A0">
        <w:t>п</w:t>
      </w:r>
      <w:r w:rsidRPr="00712877">
        <w:t>раво заключения договора</w:t>
      </w:r>
      <w:r w:rsidR="001B30A0">
        <w:t xml:space="preserve"> </w:t>
      </w:r>
      <w:r w:rsidR="001B30A0" w:rsidRPr="001B30A0">
        <w:t>на поставку сетевого оборудования для нужд АО «ЕИРЦ ЛО» в 2023 году</w:t>
      </w:r>
      <w:r w:rsidRPr="00712877">
        <w:t>.</w:t>
      </w:r>
      <w:bookmarkEnd w:id="36"/>
      <w:bookmarkEnd w:id="37"/>
      <w:bookmarkEnd w:id="38"/>
    </w:p>
    <w:p w14:paraId="42A10F3D" w14:textId="77777777" w:rsidR="001B30A0" w:rsidRDefault="001B30A0" w:rsidP="008558A9">
      <w:pPr>
        <w:widowControl/>
        <w:tabs>
          <w:tab w:val="num" w:pos="432"/>
          <w:tab w:val="num" w:pos="567"/>
        </w:tabs>
        <w:autoSpaceDE/>
        <w:autoSpaceDN/>
        <w:adjustRightInd/>
        <w:contextualSpacing/>
        <w:jc w:val="both"/>
        <w:outlineLvl w:val="0"/>
      </w:pPr>
    </w:p>
    <w:p w14:paraId="3EF9DEE3" w14:textId="40E4BDA1"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r w:rsidR="001B30A0">
        <w:t>: в соответствии с</w:t>
      </w:r>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Pr="00AF33C1">
        <w:rPr>
          <w:b/>
        </w:rPr>
        <w:t>Предмет договора:</w:t>
      </w:r>
      <w:bookmarkEnd w:id="39"/>
      <w:bookmarkEnd w:id="40"/>
      <w:bookmarkEnd w:id="41"/>
    </w:p>
    <w:p w14:paraId="5159B347" w14:textId="2060C24A" w:rsidR="008558A9" w:rsidRPr="00AF33C1" w:rsidRDefault="008558A9" w:rsidP="008558A9">
      <w:pPr>
        <w:widowControl/>
        <w:tabs>
          <w:tab w:val="num" w:pos="567"/>
          <w:tab w:val="left" w:pos="1134"/>
        </w:tabs>
        <w:adjustRightInd/>
        <w:ind w:firstLine="709"/>
        <w:jc w:val="both"/>
      </w:pPr>
      <w:r w:rsidRPr="00AF33C1">
        <w:t xml:space="preserve">Лот 1: </w:t>
      </w:r>
      <w:r w:rsidR="001B30A0" w:rsidRPr="001B30A0">
        <w:t>поставк</w:t>
      </w:r>
      <w:r w:rsidR="001B30A0">
        <w:t>а</w:t>
      </w:r>
      <w:r w:rsidR="001B30A0" w:rsidRPr="001B30A0">
        <w:t xml:space="preserve"> сетевого оборудования для нужд АО «ЕИРЦ ЛО» в 2023 году</w:t>
      </w:r>
      <w:r w:rsidR="001B30A0" w:rsidRPr="00712877">
        <w:t>.</w:t>
      </w:r>
    </w:p>
    <w:p w14:paraId="13601D15" w14:textId="77777777" w:rsidR="008558A9" w:rsidRPr="00926237" w:rsidRDefault="008558A9" w:rsidP="008558A9">
      <w:pPr>
        <w:rPr>
          <w:color w:val="4F81BD" w:themeColor="accent1"/>
        </w:rPr>
      </w:pPr>
    </w:p>
    <w:p w14:paraId="69485836" w14:textId="14718926" w:rsidR="008558A9" w:rsidRPr="001B30A0" w:rsidRDefault="008558A9" w:rsidP="008558A9">
      <w:pPr>
        <w:widowControl/>
        <w:tabs>
          <w:tab w:val="num" w:pos="567"/>
          <w:tab w:val="left" w:pos="1134"/>
        </w:tabs>
        <w:adjustRightInd/>
        <w:ind w:left="709"/>
      </w:pPr>
      <w:r w:rsidRPr="001B30A0">
        <w:t>Количество поставляемого товара:</w:t>
      </w:r>
    </w:p>
    <w:p w14:paraId="4A5013B1" w14:textId="4252DAB9"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1B30A0">
        <w:t>.</w:t>
      </w:r>
    </w:p>
    <w:p w14:paraId="5E23E35C" w14:textId="77777777" w:rsidR="008558A9" w:rsidRDefault="008558A9" w:rsidP="008558A9">
      <w:pPr>
        <w:widowControl/>
        <w:tabs>
          <w:tab w:val="num" w:pos="567"/>
          <w:tab w:val="left" w:pos="1134"/>
        </w:tabs>
        <w:adjustRightInd/>
        <w:ind w:firstLine="709"/>
        <w:jc w:val="both"/>
      </w:pPr>
    </w:p>
    <w:p w14:paraId="21D63709" w14:textId="43B13F6A" w:rsidR="008558A9" w:rsidRPr="00EF3BB6" w:rsidRDefault="008558A9" w:rsidP="008558A9">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Pr="00C468F5">
        <w:rPr>
          <w:b/>
        </w:rPr>
        <w:t xml:space="preserve">Сроки </w:t>
      </w:r>
      <w:r w:rsidRPr="001B30A0">
        <w:rPr>
          <w:b/>
        </w:rPr>
        <w:t>поставки товаров</w:t>
      </w:r>
      <w:r w:rsidRPr="00EF3BB6">
        <w:rPr>
          <w:b/>
        </w:rPr>
        <w:t>:</w:t>
      </w:r>
      <w:bookmarkEnd w:id="42"/>
      <w:bookmarkEnd w:id="43"/>
      <w:bookmarkEnd w:id="44"/>
      <w:r w:rsidRPr="00C468F5">
        <w:rPr>
          <w:color w:val="548DD4"/>
        </w:rPr>
        <w:t xml:space="preserve"> </w:t>
      </w:r>
    </w:p>
    <w:p w14:paraId="17180F13" w14:textId="3D2B1378"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1B30A0">
        <w:t>.</w:t>
      </w:r>
    </w:p>
    <w:p w14:paraId="7F9164C4" w14:textId="77777777" w:rsidR="008558A9" w:rsidRDefault="008558A9" w:rsidP="008558A9">
      <w:pPr>
        <w:widowControl/>
        <w:tabs>
          <w:tab w:val="num" w:pos="567"/>
          <w:tab w:val="left" w:pos="1134"/>
        </w:tabs>
        <w:adjustRightInd/>
        <w:ind w:firstLine="709"/>
        <w:jc w:val="both"/>
      </w:pPr>
    </w:p>
    <w:p w14:paraId="07D3C218" w14:textId="406963CE" w:rsidR="008558A9" w:rsidRPr="001B30A0" w:rsidRDefault="008558A9" w:rsidP="008558A9">
      <w:pPr>
        <w:widowControl/>
        <w:tabs>
          <w:tab w:val="num" w:pos="426"/>
        </w:tabs>
        <w:autoSpaceDE/>
        <w:autoSpaceDN/>
        <w:adjustRightInd/>
        <w:contextualSpacing/>
        <w:jc w:val="both"/>
        <w:outlineLvl w:val="0"/>
        <w:rPr>
          <w:b/>
        </w:rPr>
      </w:pPr>
      <w:bookmarkStart w:id="45" w:name="_Toc422209956"/>
      <w:bookmarkStart w:id="46" w:name="_Toc422226776"/>
      <w:bookmarkStart w:id="47" w:name="_Toc422244128"/>
      <w:r>
        <w:rPr>
          <w:b/>
        </w:rPr>
        <w:t xml:space="preserve">8. </w:t>
      </w:r>
      <w:r w:rsidRPr="008F3A41">
        <w:rPr>
          <w:b/>
        </w:rPr>
        <w:t>Место</w:t>
      </w:r>
      <w:r>
        <w:t xml:space="preserve"> </w:t>
      </w:r>
      <w:r w:rsidRPr="001B30A0">
        <w:rPr>
          <w:b/>
        </w:rPr>
        <w:t>поставки товара:</w:t>
      </w:r>
      <w:bookmarkEnd w:id="45"/>
      <w:bookmarkEnd w:id="46"/>
      <w:bookmarkEnd w:id="47"/>
    </w:p>
    <w:p w14:paraId="57F835F3" w14:textId="3592ECFE" w:rsidR="00022ED3" w:rsidRPr="00AF33C1" w:rsidRDefault="00022ED3" w:rsidP="00022ED3">
      <w:pPr>
        <w:widowControl/>
        <w:tabs>
          <w:tab w:val="num" w:pos="567"/>
          <w:tab w:val="left" w:pos="1134"/>
        </w:tabs>
        <w:adjustRightInd/>
        <w:ind w:firstLine="709"/>
        <w:jc w:val="both"/>
      </w:pPr>
      <w:r w:rsidRPr="00AF33C1">
        <w:t>Лот 1:</w:t>
      </w:r>
      <w:r>
        <w:t xml:space="preserve"> в соответствии с разделом 7 «Техническая часть»</w:t>
      </w:r>
      <w:r w:rsidR="001B30A0">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8"/>
      <w:bookmarkEnd w:id="49"/>
      <w:bookmarkEnd w:id="50"/>
    </w:p>
    <w:p w14:paraId="61B57D51" w14:textId="2C6FA3CC" w:rsidR="008558A9" w:rsidRPr="001B30A0" w:rsidRDefault="008558A9" w:rsidP="008558A9">
      <w:pPr>
        <w:widowControl/>
        <w:tabs>
          <w:tab w:val="num" w:pos="567"/>
          <w:tab w:val="left" w:pos="1134"/>
        </w:tabs>
        <w:adjustRightInd/>
        <w:ind w:firstLine="709"/>
        <w:jc w:val="both"/>
        <w:rPr>
          <w:b/>
        </w:rPr>
      </w:pPr>
      <w:r w:rsidRPr="00AF33C1">
        <w:t>Лот</w:t>
      </w:r>
      <w:r w:rsidRPr="00AF33C1">
        <w:rPr>
          <w:lang w:val="en-US"/>
        </w:rPr>
        <w:t> </w:t>
      </w:r>
      <w:r w:rsidRPr="00AF33C1">
        <w:t xml:space="preserve">1: </w:t>
      </w:r>
      <w:r w:rsidR="001B30A0" w:rsidRPr="001B30A0">
        <w:rPr>
          <w:b/>
        </w:rPr>
        <w:t>8 784 915,92 руб. без НДС</w:t>
      </w:r>
    </w:p>
    <w:p w14:paraId="21C02206" w14:textId="77777777" w:rsidR="008558A9" w:rsidRDefault="008558A9" w:rsidP="008558A9">
      <w:pPr>
        <w:widowControl/>
        <w:tabs>
          <w:tab w:val="num" w:pos="567"/>
          <w:tab w:val="left" w:pos="1134"/>
        </w:tabs>
        <w:adjustRightInd/>
        <w:ind w:firstLine="709"/>
        <w:jc w:val="both"/>
        <w:rPr>
          <w:color w:val="548DD4"/>
        </w:rPr>
      </w:pPr>
    </w:p>
    <w:p w14:paraId="62E5F620" w14:textId="30388CC4" w:rsidR="008558A9" w:rsidRPr="001B30A0" w:rsidRDefault="008558A9" w:rsidP="008558A9">
      <w:pPr>
        <w:widowControl/>
        <w:tabs>
          <w:tab w:val="num" w:pos="567"/>
          <w:tab w:val="left" w:pos="1134"/>
        </w:tabs>
        <w:adjustRightInd/>
        <w:ind w:firstLine="709"/>
        <w:jc w:val="both"/>
      </w:pPr>
      <w:r w:rsidRPr="001B30A0">
        <w:t xml:space="preserve">Возможность представления заявки, где ценовое предложение выражено </w:t>
      </w:r>
      <w:r w:rsidR="00566F3D" w:rsidRPr="001B30A0">
        <w:t>в отличной от указанной выше, в том числе иностранной,</w:t>
      </w:r>
      <w:r w:rsidRPr="001B30A0">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r w:rsidR="001B30A0">
        <w:t>.</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Pr="00AF33C1">
        <w:rPr>
          <w:b/>
        </w:rPr>
        <w:t xml:space="preserve">Срок, место и порядок предоставления </w:t>
      </w:r>
      <w:r w:rsidRPr="00BF6399">
        <w:rPr>
          <w:b/>
        </w:rPr>
        <w:t>Извещения</w:t>
      </w:r>
      <w:r w:rsidRPr="00AF33C1">
        <w:rPr>
          <w:b/>
        </w:rPr>
        <w:t>:</w:t>
      </w:r>
      <w:bookmarkEnd w:id="51"/>
      <w:bookmarkEnd w:id="52"/>
      <w:bookmarkEnd w:id="53"/>
    </w:p>
    <w:p w14:paraId="0EB79EFB" w14:textId="2A58D3EE" w:rsidR="008558A9" w:rsidRPr="00F145BD" w:rsidRDefault="001B30A0" w:rsidP="008558A9">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4" w:history="1">
        <w:r w:rsidRPr="00BD1F1E">
          <w:rPr>
            <w:snapToGrid w:val="0"/>
            <w:color w:val="0000FF"/>
            <w:szCs w:val="20"/>
            <w:u w:val="single"/>
          </w:rPr>
          <w:t>www.interrao-zakupki.ru</w:t>
        </w:r>
      </w:hyperlink>
      <w:r>
        <w:t xml:space="preserve"> и на </w:t>
      </w:r>
      <w:r w:rsidRPr="00BD1F1E">
        <w:t>сайт</w:t>
      </w:r>
      <w:r>
        <w:t>е</w:t>
      </w:r>
      <w:r w:rsidRPr="00BD1F1E">
        <w:t xml:space="preserve"> заказчик</w:t>
      </w:r>
      <w:r>
        <w:t>а</w:t>
      </w:r>
      <w:r w:rsidRPr="00BD1F1E">
        <w:t xml:space="preserve"> закупки </w:t>
      </w:r>
      <w:hyperlink r:id="rId15" w:history="1">
        <w:r w:rsidRPr="00851937">
          <w:rPr>
            <w:snapToGrid w:val="0"/>
            <w:color w:val="0000FF"/>
            <w:szCs w:val="20"/>
            <w:u w:val="single"/>
          </w:rPr>
          <w:t>http://epd47.ru/o-kompanii/zakupki/</w:t>
        </w:r>
      </w:hyperlink>
      <w:r w:rsidR="008558A9">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1C2E1C2A" w14:textId="77777777" w:rsidR="008558A9" w:rsidRPr="00C90B9D" w:rsidRDefault="008558A9" w:rsidP="008558A9"/>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4"/>
      <w:bookmarkEnd w:id="55"/>
      <w:bookmarkEnd w:id="56"/>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7"/>
      <w:bookmarkEnd w:id="58"/>
      <w:bookmarkEnd w:id="59"/>
      <w:r>
        <w:t xml:space="preserve"> </w:t>
      </w:r>
    </w:p>
    <w:p w14:paraId="6C80E42C" w14:textId="0D4D361E" w:rsidR="008558A9" w:rsidRDefault="008558A9" w:rsidP="008558A9">
      <w:pPr>
        <w:ind w:left="709"/>
        <w:jc w:val="both"/>
      </w:pPr>
      <w:bookmarkStart w:id="60" w:name="_Toc422209961"/>
      <w:bookmarkStart w:id="61" w:name="_Toc422226781"/>
      <w:bookmarkStart w:id="62" w:name="_Toc422244133"/>
      <w:r>
        <w:t>З</w:t>
      </w:r>
      <w:r w:rsidRPr="00AF33C1">
        <w:t xml:space="preserve">аявки на участие в </w:t>
      </w:r>
      <w:r>
        <w:t>закупке</w:t>
      </w:r>
      <w:r w:rsidRPr="00AF33C1">
        <w:t xml:space="preserve"> должны быть поданы </w:t>
      </w:r>
      <w:r w:rsidRPr="001B30A0">
        <w:t xml:space="preserve">до </w:t>
      </w:r>
      <w:r w:rsidR="001B30A0" w:rsidRPr="001B30A0">
        <w:t>12</w:t>
      </w:r>
      <w:r w:rsidRPr="001B30A0">
        <w:t>:</w:t>
      </w:r>
      <w:r w:rsidR="001B30A0" w:rsidRPr="001B30A0">
        <w:t>00</w:t>
      </w:r>
      <w:r w:rsidRPr="001B30A0">
        <w:t xml:space="preserve"> (по московскому времени) «</w:t>
      </w:r>
      <w:r w:rsidR="001B30A0" w:rsidRPr="001B30A0">
        <w:t>10</w:t>
      </w:r>
      <w:r w:rsidRPr="001B30A0">
        <w:t xml:space="preserve">» </w:t>
      </w:r>
      <w:r w:rsidR="001B30A0" w:rsidRPr="001B30A0">
        <w:t>марта</w:t>
      </w:r>
      <w:r w:rsidRPr="001B30A0">
        <w:t xml:space="preserve"> </w:t>
      </w:r>
      <w:r w:rsidR="0023209B" w:rsidRPr="001B30A0">
        <w:t>202</w:t>
      </w:r>
      <w:r w:rsidR="001B30A0" w:rsidRPr="001B30A0">
        <w:t>3</w:t>
      </w:r>
      <w:r w:rsidRPr="001B30A0">
        <w:t xml:space="preserve"> года</w:t>
      </w:r>
      <w:r w:rsidR="001B30A0" w:rsidRPr="001B30A0">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3"/>
      <w:bookmarkEnd w:id="64"/>
      <w:bookmarkEnd w:id="65"/>
    </w:p>
    <w:p w14:paraId="1D1D715C" w14:textId="6EE7DCAE"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2969DC" w:rsidRPr="001B30A0">
        <w:t>«</w:t>
      </w:r>
      <w:r w:rsidR="001B30A0" w:rsidRPr="001B30A0">
        <w:t>10</w:t>
      </w:r>
      <w:r w:rsidR="002969DC" w:rsidRPr="001B30A0">
        <w:t xml:space="preserve">» </w:t>
      </w:r>
      <w:r w:rsidR="001B30A0" w:rsidRPr="001B30A0">
        <w:t xml:space="preserve">марта </w:t>
      </w:r>
      <w:r w:rsidR="0023209B" w:rsidRPr="001B30A0">
        <w:t>202</w:t>
      </w:r>
      <w:r w:rsidR="001B30A0" w:rsidRPr="001B30A0">
        <w:t>3</w:t>
      </w:r>
      <w:r w:rsidRPr="001B30A0">
        <w:t xml:space="preserve">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D23E02">
        <w:rPr>
          <w:b/>
        </w:rPr>
        <w:t xml:space="preserve">14. </w:t>
      </w:r>
      <w:bookmarkEnd w:id="66"/>
      <w:bookmarkEnd w:id="67"/>
      <w:bookmarkEnd w:id="68"/>
      <w:r w:rsidR="00D23E02" w:rsidRPr="00D23E02">
        <w:rPr>
          <w:b/>
        </w:rPr>
        <w:t>Дата подведения итогов закупки:</w:t>
      </w:r>
      <w:r w:rsidR="00D23E02" w:rsidRPr="00173C9A">
        <w:rPr>
          <w:b/>
        </w:rPr>
        <w:t xml:space="preserve"> </w:t>
      </w:r>
    </w:p>
    <w:p w14:paraId="2F98622A" w14:textId="40334DC9" w:rsidR="00D23E02" w:rsidRPr="001B30A0" w:rsidRDefault="008558A9" w:rsidP="00173C9A">
      <w:pPr>
        <w:ind w:left="709"/>
      </w:pPr>
      <w:bookmarkStart w:id="69" w:name="_Toc422209971"/>
      <w:bookmarkStart w:id="70" w:name="_Toc422226791"/>
      <w:bookmarkStart w:id="71" w:name="_Toc422244143"/>
      <w:r>
        <w:t>П</w:t>
      </w:r>
      <w:r w:rsidRPr="00AF33C1">
        <w:t xml:space="preserve">одведение итогов состоится </w:t>
      </w:r>
      <w:r w:rsidRPr="001B30A0">
        <w:t>«</w:t>
      </w:r>
      <w:r w:rsidR="001B30A0" w:rsidRPr="001B30A0">
        <w:t>11</w:t>
      </w:r>
      <w:r w:rsidRPr="001B30A0">
        <w:t>» </w:t>
      </w:r>
      <w:r w:rsidR="001B30A0" w:rsidRPr="001B30A0">
        <w:t>мая</w:t>
      </w:r>
      <w:r w:rsidR="00D23E02" w:rsidRPr="001B30A0">
        <w:t xml:space="preserve"> </w:t>
      </w:r>
      <w:r w:rsidR="0023209B" w:rsidRPr="001B30A0">
        <w:t>202</w:t>
      </w:r>
      <w:r w:rsidR="001B30A0" w:rsidRPr="001B30A0">
        <w:t>3</w:t>
      </w:r>
      <w:r w:rsidR="00D23E02" w:rsidRPr="001B30A0">
        <w:t xml:space="preserve"> года</w:t>
      </w:r>
      <w:bookmarkEnd w:id="69"/>
      <w:bookmarkEnd w:id="70"/>
      <w:bookmarkEnd w:id="71"/>
      <w:r w:rsidRPr="001B30A0">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2" w:name="_Toc422209972"/>
      <w:bookmarkStart w:id="73" w:name="_Toc422226792"/>
      <w:bookmarkStart w:id="74" w:name="_Toc422244144"/>
      <w:r>
        <w:rPr>
          <w:b/>
        </w:rPr>
        <w:t>15. Отмена з</w:t>
      </w:r>
      <w:r w:rsidRPr="00D06F3A">
        <w:rPr>
          <w:b/>
        </w:rPr>
        <w:t>акупки:</w:t>
      </w:r>
      <w:bookmarkEnd w:id="72"/>
      <w:bookmarkEnd w:id="73"/>
      <w:bookmarkEnd w:id="74"/>
      <w:r w:rsidRPr="00D06F3A">
        <w:t xml:space="preserve"> </w:t>
      </w:r>
    </w:p>
    <w:p w14:paraId="52FB42DC" w14:textId="0DD25415" w:rsidR="008558A9" w:rsidRPr="00173C9A" w:rsidRDefault="004F2E4E" w:rsidP="00173C9A">
      <w:pPr>
        <w:ind w:left="709"/>
        <w:rPr>
          <w:rStyle w:val="FontStyle128"/>
          <w:sz w:val="24"/>
        </w:rPr>
      </w:pPr>
      <w:r w:rsidRPr="004F2E4E">
        <w:rPr>
          <w:rStyle w:val="FontStyle128"/>
          <w:sz w:val="24"/>
          <w:szCs w:val="24"/>
        </w:rPr>
        <w:t xml:space="preserve">Отмена закупки: </w:t>
      </w:r>
      <w:r w:rsidR="001B30A0">
        <w:rPr>
          <w:rStyle w:val="FontStyle128"/>
          <w:sz w:val="24"/>
          <w:szCs w:val="24"/>
        </w:rPr>
        <w:t>в</w:t>
      </w:r>
      <w:r w:rsidRPr="004F2E4E">
        <w:rPr>
          <w:rStyle w:val="FontStyle128"/>
          <w:sz w:val="24"/>
          <w:szCs w:val="24"/>
        </w:rPr>
        <w:t xml:space="preserve"> любое время </w:t>
      </w:r>
      <w:r w:rsidRPr="001A6764">
        <w:rPr>
          <w:rStyle w:val="FontStyle128"/>
          <w:sz w:val="24"/>
          <w:szCs w:val="24"/>
        </w:rPr>
        <w:t>до заключения договора по итогам закупки</w:t>
      </w:r>
      <w:r w:rsidR="001B30A0">
        <w:rPr>
          <w:rStyle w:val="FontStyle128"/>
          <w:sz w:val="24"/>
          <w:szCs w:val="24"/>
        </w:rPr>
        <w:t>.</w:t>
      </w:r>
      <w:r w:rsidRPr="001A6764">
        <w:rPr>
          <w:rStyle w:val="FontStyle128"/>
          <w:sz w:val="24"/>
          <w:szCs w:val="24"/>
        </w:rPr>
        <w:t xml:space="preserve">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5" w:name="_Toc422209975"/>
      <w:bookmarkStart w:id="76" w:name="_Toc422226795"/>
      <w:bookmarkStart w:id="77"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5"/>
      <w:bookmarkEnd w:id="76"/>
      <w:bookmarkEnd w:id="77"/>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8"/>
      <w:bookmarkEnd w:id="79"/>
      <w:bookmarkEnd w:id="80"/>
    </w:p>
    <w:p w14:paraId="2CB64F41" w14:textId="77777777" w:rsidR="008558A9" w:rsidRPr="00744502" w:rsidRDefault="008558A9" w:rsidP="008558A9">
      <w:pPr>
        <w:ind w:left="709"/>
      </w:pPr>
    </w:p>
    <w:p w14:paraId="690B322C" w14:textId="2F7C32DC" w:rsidR="008558A9" w:rsidRPr="001B30A0" w:rsidRDefault="008558A9" w:rsidP="008558A9">
      <w:pPr>
        <w:widowControl/>
        <w:tabs>
          <w:tab w:val="num" w:pos="426"/>
        </w:tabs>
        <w:autoSpaceDE/>
        <w:autoSpaceDN/>
        <w:adjustRightInd/>
        <w:contextualSpacing/>
        <w:jc w:val="both"/>
        <w:outlineLvl w:val="0"/>
        <w:rPr>
          <w:b/>
        </w:rPr>
      </w:pPr>
      <w:r>
        <w:rPr>
          <w:b/>
        </w:rPr>
        <w:t>18</w:t>
      </w:r>
      <w:r w:rsidR="001B30A0">
        <w:rPr>
          <w:b/>
        </w:rPr>
        <w:t>.</w:t>
      </w:r>
      <w:r>
        <w:rPr>
          <w:b/>
        </w:rPr>
        <w:t xml:space="preserve"> </w:t>
      </w:r>
      <w:r w:rsidRPr="00926237">
        <w:rPr>
          <w:b/>
        </w:rPr>
        <w:t xml:space="preserve">Возможность проведения переторжки: </w:t>
      </w:r>
      <w:r w:rsidRPr="001B30A0">
        <w:t>возможно</w:t>
      </w:r>
      <w:r w:rsidR="001B30A0" w:rsidRPr="001B30A0">
        <w:t>.</w:t>
      </w:r>
    </w:p>
    <w:p w14:paraId="6D90BFB6" w14:textId="77777777" w:rsidR="008558A9" w:rsidRDefault="008558A9" w:rsidP="008558A9">
      <w:pPr>
        <w:widowControl/>
        <w:autoSpaceDE/>
        <w:autoSpaceDN/>
        <w:adjustRightInd/>
        <w:ind w:left="709" w:hanging="709"/>
        <w:contextualSpacing/>
        <w:jc w:val="both"/>
        <w:rPr>
          <w:b/>
        </w:rPr>
      </w:pPr>
    </w:p>
    <w:p w14:paraId="72730FB7" w14:textId="494635C7" w:rsidR="008558A9" w:rsidRPr="001B30A0"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1B30A0">
        <w:t>не требуется</w:t>
      </w:r>
      <w:r w:rsidR="001B30A0" w:rsidRPr="001B30A0">
        <w:t>.</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1"/>
      <w:bookmarkEnd w:id="82"/>
      <w:bookmarkEnd w:id="83"/>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7E12D683" w:rsidR="008558A9" w:rsidRPr="001B30A0" w:rsidRDefault="008558A9" w:rsidP="008558A9">
      <w:pPr>
        <w:jc w:val="both"/>
      </w:pPr>
      <w:r>
        <w:rPr>
          <w:b/>
        </w:rPr>
        <w:t xml:space="preserve">21. </w:t>
      </w:r>
      <w:r w:rsidRPr="00926237">
        <w:rPr>
          <w:b/>
        </w:rPr>
        <w:t xml:space="preserve">Привлечение субподрядчиков (соисполнителей): </w:t>
      </w:r>
      <w:r w:rsidRPr="001B30A0">
        <w:t>допускается</w:t>
      </w:r>
      <w:r w:rsidR="001B30A0" w:rsidRPr="001B30A0">
        <w:t>.</w:t>
      </w:r>
      <w:r w:rsidRPr="001B30A0">
        <w:t xml:space="preserve"> </w:t>
      </w:r>
    </w:p>
    <w:p w14:paraId="3A07550E" w14:textId="77777777" w:rsidR="008558A9" w:rsidRPr="002C4382" w:rsidRDefault="008558A9" w:rsidP="008558A9">
      <w:pPr>
        <w:pStyle w:val="af8"/>
        <w:ind w:left="426"/>
        <w:jc w:val="both"/>
      </w:pPr>
    </w:p>
    <w:p w14:paraId="4656CDB5" w14:textId="2DAE3114" w:rsidR="008558A9" w:rsidRPr="00F27E0C" w:rsidRDefault="008558A9" w:rsidP="008558A9">
      <w:pPr>
        <w:spacing w:before="60" w:after="60"/>
        <w:jc w:val="both"/>
        <w:outlineLvl w:val="0"/>
      </w:pPr>
      <w:r>
        <w:rPr>
          <w:b/>
        </w:rPr>
        <w:t xml:space="preserve">22. </w:t>
      </w:r>
      <w:r w:rsidRPr="00862E24">
        <w:t xml:space="preserve">Дата начала предоставления разъяснений </w:t>
      </w:r>
      <w:r>
        <w:t>Извещения</w:t>
      </w:r>
      <w:r w:rsidRPr="00862E24">
        <w:t>:</w:t>
      </w:r>
      <w:r w:rsidRPr="005036CF">
        <w:t xml:space="preserve"> </w:t>
      </w:r>
      <w:r w:rsidRPr="00F27E0C">
        <w:t>с «</w:t>
      </w:r>
      <w:r w:rsidR="001B30A0" w:rsidRPr="00F27E0C">
        <w:t>01</w:t>
      </w:r>
      <w:r w:rsidRPr="00F27E0C">
        <w:t xml:space="preserve">» </w:t>
      </w:r>
      <w:r w:rsidR="001B30A0" w:rsidRPr="00F27E0C">
        <w:t>марта</w:t>
      </w:r>
      <w:r w:rsidRPr="00F27E0C">
        <w:t xml:space="preserve"> </w:t>
      </w:r>
      <w:r w:rsidR="0023209B" w:rsidRPr="00F27E0C">
        <w:t>202</w:t>
      </w:r>
      <w:r w:rsidR="001B30A0" w:rsidRPr="00F27E0C">
        <w:t>3</w:t>
      </w:r>
      <w:r w:rsidRPr="00F27E0C">
        <w:t xml:space="preserve"> года</w:t>
      </w:r>
      <w:r w:rsidR="001B30A0" w:rsidRPr="00F27E0C">
        <w:t>.</w:t>
      </w:r>
    </w:p>
    <w:p w14:paraId="0B1E6782" w14:textId="0485D350" w:rsidR="008558A9" w:rsidRPr="00F27E0C" w:rsidRDefault="008558A9" w:rsidP="008558A9">
      <w:pPr>
        <w:spacing w:before="60" w:after="60"/>
        <w:jc w:val="both"/>
        <w:outlineLvl w:val="0"/>
        <w:rPr>
          <w:rStyle w:val="FontStyle128"/>
          <w:color w:val="auto"/>
          <w:sz w:val="24"/>
        </w:rPr>
      </w:pPr>
      <w:r w:rsidRPr="00F27E0C">
        <w:t>Дата окончания предоставления разъяснений Извещения: до «</w:t>
      </w:r>
      <w:r w:rsidR="00F27E0C" w:rsidRPr="00F27E0C">
        <w:t>07</w:t>
      </w:r>
      <w:r w:rsidRPr="00F27E0C">
        <w:t xml:space="preserve">» </w:t>
      </w:r>
      <w:r w:rsidR="00F27E0C" w:rsidRPr="00F27E0C">
        <w:t>марта</w:t>
      </w:r>
      <w:r w:rsidRPr="00F27E0C">
        <w:t xml:space="preserve"> </w:t>
      </w:r>
      <w:r w:rsidR="0023209B" w:rsidRPr="00F27E0C">
        <w:t>202</w:t>
      </w:r>
      <w:r w:rsidR="00F27E0C" w:rsidRPr="00F27E0C">
        <w:t>3</w:t>
      </w:r>
      <w:r w:rsidRPr="00F27E0C">
        <w:t xml:space="preserve"> года</w:t>
      </w:r>
      <w:r w:rsidR="00F27E0C" w:rsidRPr="00F27E0C">
        <w:t>.</w:t>
      </w:r>
    </w:p>
    <w:p w14:paraId="28759608" w14:textId="77777777" w:rsidR="008558A9" w:rsidRDefault="008558A9" w:rsidP="008558A9">
      <w:pPr>
        <w:jc w:val="both"/>
        <w:rPr>
          <w:b/>
        </w:rPr>
      </w:pPr>
    </w:p>
    <w:p w14:paraId="6C8795A2" w14:textId="4172C156" w:rsidR="00720916" w:rsidRPr="00B2673D" w:rsidRDefault="00720916" w:rsidP="00720916">
      <w:pPr>
        <w:spacing w:before="60" w:after="60"/>
        <w:jc w:val="both"/>
        <w:outlineLvl w:val="0"/>
      </w:pPr>
      <w:r w:rsidRPr="00720916">
        <w:rPr>
          <w:b/>
        </w:rPr>
        <w:t>23.</w:t>
      </w:r>
      <w:r>
        <w:t xml:space="preserve"> </w:t>
      </w:r>
      <w:r w:rsidRPr="00B2673D">
        <w:t>Обеспечение исполнения договора и/или возврата аванса и/или гарантийных обязательств:</w:t>
      </w:r>
      <w:r w:rsidR="00F27E0C">
        <w:t xml:space="preserve"> в соответствии с проектом договора.</w:t>
      </w:r>
    </w:p>
    <w:p w14:paraId="08EC4E61" w14:textId="77777777" w:rsidR="00720916" w:rsidRDefault="00720916" w:rsidP="008558A9">
      <w:pPr>
        <w:jc w:val="both"/>
        <w:rPr>
          <w:b/>
        </w:rPr>
      </w:pP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74067AD6" w:rsidR="00F62CB6" w:rsidRDefault="006540AD" w:rsidP="00926237">
      <w:pPr>
        <w:jc w:val="both"/>
      </w:pPr>
      <w:r w:rsidRPr="00F27E0C">
        <w:rPr>
          <w:b/>
          <w:snapToGrid w:val="0"/>
        </w:rPr>
        <w:t>2</w:t>
      </w:r>
      <w:r w:rsidR="00720916" w:rsidRPr="00F27E0C">
        <w:rPr>
          <w:b/>
          <w:snapToGrid w:val="0"/>
        </w:rPr>
        <w:t>5</w:t>
      </w:r>
      <w:r w:rsidRPr="00F27E0C">
        <w:rPr>
          <w:b/>
          <w:snapToGrid w:val="0"/>
        </w:rPr>
        <w:t>.</w:t>
      </w:r>
      <w:r w:rsidRPr="00F27E0C">
        <w:rPr>
          <w:snapToGrid w:val="0"/>
        </w:rPr>
        <w:t xml:space="preserve"> </w:t>
      </w:r>
      <w:r w:rsidR="005E5FB2" w:rsidRPr="00F27E0C">
        <w:rPr>
          <w:snapToGrid w:val="0"/>
        </w:rPr>
        <w:t xml:space="preserve">Настоящий запрос </w:t>
      </w:r>
      <w:r w:rsidR="0037773B" w:rsidRPr="00F27E0C">
        <w:rPr>
          <w:snapToGrid w:val="0"/>
        </w:rPr>
        <w:t>котировок</w:t>
      </w:r>
      <w:r w:rsidR="005E5FB2" w:rsidRPr="00F27E0C">
        <w:rPr>
          <w:snapToGrid w:val="0"/>
        </w:rPr>
        <w:t xml:space="preserve"> не является офертой или публичной офертой Заказчика. Проведение закупки способом запроса </w:t>
      </w:r>
      <w:r w:rsidR="0011101E" w:rsidRPr="00F27E0C">
        <w:rPr>
          <w:snapToGrid w:val="0"/>
        </w:rPr>
        <w:t>котировок</w:t>
      </w:r>
      <w:r w:rsidR="0037772D" w:rsidRPr="00F27E0C">
        <w:rPr>
          <w:snapToGrid w:val="0"/>
        </w:rPr>
        <w:t xml:space="preserve"> </w:t>
      </w:r>
      <w:r w:rsidR="005E5FB2" w:rsidRPr="00F27E0C">
        <w:rPr>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sidRPr="00F27E0C">
        <w:rPr>
          <w:snapToGrid w:val="0"/>
        </w:rPr>
        <w:t>Извещении</w:t>
      </w:r>
      <w:r w:rsidR="006C0E97" w:rsidRPr="00F27E0C">
        <w:t>.</w:t>
      </w:r>
    </w:p>
    <w:p w14:paraId="37A366F1" w14:textId="77777777" w:rsidR="00F27E0C" w:rsidRPr="00F27E0C" w:rsidRDefault="00F27E0C" w:rsidP="00926237">
      <w:pPr>
        <w:jc w:val="both"/>
      </w:pPr>
    </w:p>
    <w:p w14:paraId="0275DA90" w14:textId="12B1077E" w:rsidR="008558A9" w:rsidRDefault="00BD3A82" w:rsidP="00F27E0C">
      <w:pPr>
        <w:jc w:val="both"/>
      </w:pPr>
      <w:r w:rsidRPr="00F27E0C">
        <w:rPr>
          <w:b/>
        </w:rPr>
        <w:t>2</w:t>
      </w:r>
      <w:r w:rsidR="00720916" w:rsidRPr="00F27E0C">
        <w:rPr>
          <w:b/>
        </w:rPr>
        <w:t>6</w:t>
      </w:r>
      <w:r w:rsidRPr="00F27E0C">
        <w:rPr>
          <w:b/>
        </w:rPr>
        <w:t>.</w:t>
      </w:r>
      <w:r w:rsidR="008558A9" w:rsidRPr="00F27E0C">
        <w:t xml:space="preserve">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p>
    <w:p w14:paraId="2C791B61" w14:textId="77777777" w:rsidR="00F27E0C" w:rsidRDefault="00F27E0C" w:rsidP="00F27E0C">
      <w:pPr>
        <w:jc w:val="both"/>
      </w:pPr>
    </w:p>
    <w:p w14:paraId="7FE0B94E" w14:textId="412482E6" w:rsidR="008558A9" w:rsidRPr="00F27E0C" w:rsidRDefault="00BD3A82" w:rsidP="008558A9">
      <w:pPr>
        <w:jc w:val="both"/>
      </w:pPr>
      <w:r w:rsidRPr="00F27E0C">
        <w:rPr>
          <w:b/>
        </w:rPr>
        <w:t>2</w:t>
      </w:r>
      <w:r w:rsidR="00720916" w:rsidRPr="00F27E0C">
        <w:rPr>
          <w:b/>
        </w:rPr>
        <w:t>7</w:t>
      </w:r>
      <w:r w:rsidR="008558A9" w:rsidRPr="00F27E0C">
        <w:rPr>
          <w:b/>
        </w:rPr>
        <w:t>.</w:t>
      </w:r>
      <w:r w:rsidR="008558A9" w:rsidRPr="00F27E0C">
        <w:t xml:space="preserve">  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p>
    <w:p w14:paraId="6B31DB6C" w14:textId="77777777" w:rsidR="008558A9" w:rsidRDefault="008558A9" w:rsidP="00F27E0C">
      <w:pPr>
        <w:jc w:val="both"/>
      </w:pPr>
    </w:p>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4" w:name="_Toc422244157"/>
      <w:bookmarkStart w:id="85" w:name="_Toc316294935"/>
      <w:bookmarkEnd w:id="8"/>
      <w:r w:rsidR="00854B52" w:rsidRPr="00EB7FFC">
        <w:t xml:space="preserve">Раздел </w:t>
      </w:r>
      <w:r w:rsidR="00EB7FFC" w:rsidRPr="00EB7FFC">
        <w:t>2</w:t>
      </w:r>
      <w:r w:rsidR="00854B52" w:rsidRPr="00EB7FFC">
        <w:t>. ТЕРМИНЫ И ОПРЕДЕЛЕНИЯ</w:t>
      </w:r>
      <w:bookmarkEnd w:id="84"/>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6" w:name="_Toc422244158"/>
      <w:r>
        <w:t xml:space="preserve">Раздел 3. </w:t>
      </w:r>
      <w:r w:rsidR="00597AD3" w:rsidRPr="002E2BE8">
        <w:t>ОБЩИЕ ПОЛОЖЕНИЯ</w:t>
      </w:r>
      <w:bookmarkEnd w:id="85"/>
      <w:bookmarkEnd w:id="86"/>
    </w:p>
    <w:p w14:paraId="3CC34C42" w14:textId="77777777" w:rsidR="00597AD3" w:rsidRPr="00CF20B5" w:rsidRDefault="00597AD3" w:rsidP="00D2462E">
      <w:pPr>
        <w:pStyle w:val="af8"/>
        <w:numPr>
          <w:ilvl w:val="1"/>
          <w:numId w:val="40"/>
        </w:numPr>
        <w:ind w:left="0" w:firstLine="709"/>
        <w:outlineLvl w:val="1"/>
        <w:rPr>
          <w:b/>
        </w:rPr>
      </w:pPr>
      <w:bookmarkStart w:id="87" w:name="_Toc422209987"/>
      <w:bookmarkStart w:id="88" w:name="_Toc422226807"/>
      <w:bookmarkStart w:id="89"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7"/>
      <w:bookmarkEnd w:id="88"/>
      <w:bookmarkEnd w:id="89"/>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0" w:name="_Toc422209988"/>
      <w:bookmarkStart w:id="91" w:name="_Toc422226808"/>
      <w:bookmarkStart w:id="92" w:name="_Toc422244160"/>
      <w:r w:rsidRPr="002E2BE8">
        <w:rPr>
          <w:b/>
        </w:rPr>
        <w:t xml:space="preserve">Участник </w:t>
      </w:r>
      <w:r w:rsidR="00E8142F">
        <w:rPr>
          <w:b/>
        </w:rPr>
        <w:t>закупки</w:t>
      </w:r>
      <w:bookmarkEnd w:id="90"/>
      <w:bookmarkEnd w:id="91"/>
      <w:bookmarkEnd w:id="92"/>
    </w:p>
    <w:p w14:paraId="08323EEC" w14:textId="787B9F8A" w:rsidR="00297AA2" w:rsidRPr="002E2BE8" w:rsidRDefault="00297AA2" w:rsidP="00D2462E">
      <w:pPr>
        <w:pStyle w:val="af8"/>
        <w:numPr>
          <w:ilvl w:val="2"/>
          <w:numId w:val="40"/>
        </w:numPr>
        <w:ind w:left="0" w:firstLine="709"/>
        <w:contextualSpacing w:val="0"/>
        <w:jc w:val="both"/>
      </w:pPr>
      <w:bookmarkStart w:id="93" w:name="_Ref56251782"/>
      <w:bookmarkStart w:id="94" w:name="_Toc57314669"/>
      <w:bookmarkStart w:id="95" w:name="_Toc69728983"/>
      <w:bookmarkStart w:id="96" w:name="_Toc197252136"/>
      <w:bookmarkStart w:id="97"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5F6E859" w:rsidR="00B13CF5" w:rsidRDefault="006C7D23"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8" w:name="_Toc422209989"/>
      <w:bookmarkStart w:id="99" w:name="_Toc422226809"/>
      <w:bookmarkStart w:id="100" w:name="_Toc422244161"/>
      <w:r w:rsidRPr="002E2BE8">
        <w:rPr>
          <w:b/>
        </w:rPr>
        <w:t>Закупка продукции с разбиением заказа на лоты</w:t>
      </w:r>
      <w:bookmarkEnd w:id="93"/>
      <w:bookmarkEnd w:id="94"/>
      <w:bookmarkEnd w:id="95"/>
      <w:bookmarkEnd w:id="96"/>
      <w:bookmarkEnd w:id="97"/>
      <w:bookmarkEnd w:id="98"/>
      <w:bookmarkEnd w:id="99"/>
      <w:bookmarkEnd w:id="100"/>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1" w:name="_Toc422209990"/>
      <w:bookmarkStart w:id="102" w:name="_Toc422226810"/>
      <w:bookmarkStart w:id="103" w:name="_Toc422244162"/>
      <w:r w:rsidRPr="002E2BE8">
        <w:rPr>
          <w:b/>
        </w:rPr>
        <w:t>Правовой статус документов</w:t>
      </w:r>
      <w:bookmarkEnd w:id="101"/>
      <w:bookmarkEnd w:id="102"/>
      <w:bookmarkEnd w:id="103"/>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4" w:name="_Toc422209991"/>
      <w:bookmarkStart w:id="105" w:name="_Toc422226811"/>
      <w:bookmarkStart w:id="106" w:name="_Toc422244163"/>
      <w:r w:rsidRPr="002E2BE8">
        <w:rPr>
          <w:b/>
        </w:rPr>
        <w:t>Обжалование</w:t>
      </w:r>
      <w:bookmarkEnd w:id="104"/>
      <w:bookmarkEnd w:id="105"/>
      <w:bookmarkEnd w:id="106"/>
    </w:p>
    <w:p w14:paraId="53F1C3B3" w14:textId="77777777" w:rsidR="001E5763" w:rsidRPr="002E2BE8" w:rsidRDefault="001E5763" w:rsidP="00D2462E">
      <w:pPr>
        <w:pStyle w:val="af8"/>
        <w:numPr>
          <w:ilvl w:val="2"/>
          <w:numId w:val="40"/>
        </w:numPr>
        <w:ind w:left="0" w:firstLine="709"/>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8"/>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9" w:name="_Toc422209992"/>
      <w:bookmarkStart w:id="110" w:name="_Toc422226812"/>
      <w:bookmarkStart w:id="111" w:name="_Toc422244164"/>
      <w:r w:rsidRPr="002E2BE8">
        <w:rPr>
          <w:b/>
        </w:rPr>
        <w:t>Прочие положения</w:t>
      </w:r>
      <w:bookmarkEnd w:id="109"/>
      <w:bookmarkEnd w:id="110"/>
      <w:bookmarkEnd w:id="111"/>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7"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2" w:name="_Toc316294936"/>
      <w:bookmarkStart w:id="113" w:name="_Toc422244165"/>
      <w:r w:rsidRPr="00AB1C10">
        <w:t xml:space="preserve">Раздел 4. </w:t>
      </w:r>
      <w:r>
        <w:t xml:space="preserve"> </w:t>
      </w:r>
      <w:r w:rsidR="001638D5" w:rsidRPr="00AB1C10">
        <w:t xml:space="preserve">ПОРЯДОК ПРОВЕДЕНИЯ </w:t>
      </w:r>
      <w:bookmarkEnd w:id="112"/>
      <w:r w:rsidR="00E8142F" w:rsidRPr="00AB1C10">
        <w:t>ЗАКУПКИ</w:t>
      </w:r>
      <w:bookmarkEnd w:id="113"/>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4" w:name="_Toc422209994"/>
      <w:bookmarkStart w:id="115" w:name="_Toc422226814"/>
      <w:bookmarkStart w:id="116" w:name="_Toc422244166"/>
      <w:r w:rsidRPr="00512BE7">
        <w:rPr>
          <w:b/>
        </w:rPr>
        <w:t xml:space="preserve">Публикация извещения о проведении </w:t>
      </w:r>
      <w:r w:rsidR="00E8142F" w:rsidRPr="00512BE7">
        <w:rPr>
          <w:b/>
        </w:rPr>
        <w:t>закупки</w:t>
      </w:r>
      <w:bookmarkEnd w:id="114"/>
      <w:bookmarkEnd w:id="115"/>
      <w:bookmarkEnd w:id="116"/>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7"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7"/>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8" w:name="_Toc422209995"/>
      <w:bookmarkStart w:id="119" w:name="_Toc422226815"/>
      <w:bookmarkStart w:id="120" w:name="_Toc422244167"/>
      <w:r w:rsidRPr="002E2BE8">
        <w:rPr>
          <w:b/>
        </w:rPr>
        <w:t xml:space="preserve">Предоставление </w:t>
      </w:r>
      <w:r w:rsidR="006B096B">
        <w:rPr>
          <w:b/>
        </w:rPr>
        <w:t>Извещения</w:t>
      </w:r>
      <w:bookmarkEnd w:id="118"/>
      <w:bookmarkEnd w:id="119"/>
      <w:bookmarkEnd w:id="120"/>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1"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1"/>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2" w:name="_Toc422209996"/>
      <w:bookmarkStart w:id="123" w:name="_Toc422226816"/>
      <w:bookmarkStart w:id="124" w:name="_Toc422244168"/>
      <w:r w:rsidRPr="002E2BE8">
        <w:rPr>
          <w:b/>
        </w:rPr>
        <w:t xml:space="preserve">Изучение </w:t>
      </w:r>
      <w:r w:rsidR="006B096B">
        <w:rPr>
          <w:b/>
        </w:rPr>
        <w:t>Извещения</w:t>
      </w:r>
      <w:bookmarkEnd w:id="122"/>
      <w:bookmarkEnd w:id="123"/>
      <w:bookmarkEnd w:id="124"/>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5" w:name="_Toc422209998"/>
      <w:bookmarkStart w:id="126" w:name="_Toc422226818"/>
      <w:bookmarkStart w:id="127"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8"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8"/>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5"/>
      <w:bookmarkEnd w:id="126"/>
      <w:bookmarkEnd w:id="127"/>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9" w:name="_Toc422209999"/>
      <w:bookmarkStart w:id="130" w:name="_Toc422226819"/>
      <w:bookmarkStart w:id="131" w:name="_Toc422244171"/>
      <w:r w:rsidRPr="002E2BE8">
        <w:rPr>
          <w:b/>
        </w:rPr>
        <w:t xml:space="preserve">Затраты на участие в </w:t>
      </w:r>
      <w:r w:rsidR="00E8142F">
        <w:rPr>
          <w:b/>
        </w:rPr>
        <w:t>закупке</w:t>
      </w:r>
      <w:bookmarkEnd w:id="129"/>
      <w:bookmarkEnd w:id="130"/>
      <w:bookmarkEnd w:id="131"/>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2" w:name="_Toc422210000"/>
      <w:bookmarkStart w:id="133" w:name="_Toc422226820"/>
      <w:bookmarkStart w:id="134" w:name="_Toc422244172"/>
      <w:r>
        <w:rPr>
          <w:b/>
        </w:rPr>
        <w:t>Отмена</w:t>
      </w:r>
      <w:r w:rsidR="00C840E0" w:rsidRPr="00FB0409">
        <w:rPr>
          <w:b/>
        </w:rPr>
        <w:t xml:space="preserve"> </w:t>
      </w:r>
      <w:r w:rsidR="00E8142F" w:rsidRPr="00FB0409">
        <w:rPr>
          <w:b/>
        </w:rPr>
        <w:t>закупки</w:t>
      </w:r>
      <w:bookmarkEnd w:id="132"/>
      <w:bookmarkEnd w:id="133"/>
      <w:bookmarkEnd w:id="134"/>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5" w:name="_Toc422210001"/>
      <w:bookmarkStart w:id="136" w:name="_Toc422226821"/>
      <w:bookmarkStart w:id="137" w:name="_Toc422244173"/>
      <w:r w:rsidRPr="002E2BE8">
        <w:rPr>
          <w:b/>
        </w:rPr>
        <w:t xml:space="preserve">Возврат заявок на участие в </w:t>
      </w:r>
      <w:r w:rsidR="00E8142F">
        <w:rPr>
          <w:b/>
        </w:rPr>
        <w:t>закупке</w:t>
      </w:r>
      <w:bookmarkEnd w:id="135"/>
      <w:bookmarkEnd w:id="136"/>
      <w:bookmarkEnd w:id="137"/>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8" w:name="_Toc422210002"/>
      <w:bookmarkStart w:id="139" w:name="_Toc422226822"/>
      <w:bookmarkStart w:id="140" w:name="_Toc422244174"/>
      <w:r w:rsidRPr="002E2BE8">
        <w:rPr>
          <w:b/>
        </w:rPr>
        <w:t xml:space="preserve">Обеспечение исполнения обязательств, связанных с подачей заявки на участие в </w:t>
      </w:r>
      <w:r>
        <w:rPr>
          <w:b/>
        </w:rPr>
        <w:t>закупке</w:t>
      </w:r>
      <w:bookmarkEnd w:id="138"/>
      <w:bookmarkEnd w:id="139"/>
      <w:bookmarkEnd w:id="140"/>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1" w:name="_Toc132091784"/>
      <w:bookmarkEnd w:id="141"/>
    </w:p>
    <w:p w14:paraId="5A3F07C6" w14:textId="77777777" w:rsidR="006C7D23" w:rsidRPr="005712CF" w:rsidRDefault="006C7D23" w:rsidP="006C7D23">
      <w:pPr>
        <w:pStyle w:val="Style23"/>
        <w:widowControl/>
        <w:numPr>
          <w:ilvl w:val="4"/>
          <w:numId w:val="83"/>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F1A0F1F" w14:textId="718A4F1A" w:rsidR="006C7D23" w:rsidRDefault="006C7D23" w:rsidP="009313E1">
      <w:pPr>
        <w:pStyle w:val="Style23"/>
        <w:widowControl/>
        <w:numPr>
          <w:ilvl w:val="4"/>
          <w:numId w:val="83"/>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65C2EA15" w14:textId="77777777" w:rsidR="006C7D23" w:rsidRDefault="006C7D23" w:rsidP="009313E1">
      <w:pPr>
        <w:pStyle w:val="Style23"/>
        <w:widowControl/>
        <w:numPr>
          <w:ilvl w:val="4"/>
          <w:numId w:val="83"/>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019B0EF6" w14:textId="77777777" w:rsidR="006C7D23" w:rsidRDefault="006C7D23" w:rsidP="009313E1">
      <w:pPr>
        <w:pStyle w:val="Style23"/>
        <w:widowControl/>
        <w:numPr>
          <w:ilvl w:val="4"/>
          <w:numId w:val="83"/>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49992FD" w14:textId="77777777" w:rsidR="006C7D23" w:rsidRPr="005712CF" w:rsidRDefault="006C7D23" w:rsidP="009313E1">
      <w:pPr>
        <w:pStyle w:val="Style23"/>
        <w:widowControl/>
        <w:numPr>
          <w:ilvl w:val="4"/>
          <w:numId w:val="83"/>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2A8C06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EEA72F2"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348743D"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A0117B"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0CB582F" w14:textId="77777777" w:rsidR="006C7D23" w:rsidRPr="005712CF"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309FC" w14:textId="77777777" w:rsidR="006C7D23" w:rsidRDefault="006C7D23" w:rsidP="006C7D23">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3A2D101" w14:textId="77777777" w:rsidR="006C7D23" w:rsidRDefault="006C7D23" w:rsidP="006C7D23">
      <w:pPr>
        <w:pStyle w:val="Style23"/>
        <w:widowControl/>
        <w:numPr>
          <w:ilvl w:val="4"/>
          <w:numId w:val="85"/>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5838DFA4" w14:textId="77777777" w:rsidR="006C7D23" w:rsidRDefault="006C7D23" w:rsidP="006C7D23">
      <w:pPr>
        <w:pStyle w:val="Style23"/>
        <w:widowControl/>
        <w:numPr>
          <w:ilvl w:val="4"/>
          <w:numId w:val="85"/>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8E86CF9" w14:textId="77777777" w:rsidR="006C7D23" w:rsidRDefault="006C7D23" w:rsidP="006C7D23">
      <w:pPr>
        <w:pStyle w:val="Style23"/>
        <w:widowControl/>
        <w:numPr>
          <w:ilvl w:val="4"/>
          <w:numId w:val="85"/>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27A9507E" w14:textId="77777777" w:rsidR="006C7D23" w:rsidRDefault="006C7D23" w:rsidP="006C7D23">
      <w:pPr>
        <w:pStyle w:val="Style23"/>
        <w:widowControl/>
        <w:numPr>
          <w:ilvl w:val="4"/>
          <w:numId w:val="85"/>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581C8EB" w14:textId="77777777" w:rsidR="006C7D23" w:rsidRPr="005712CF" w:rsidRDefault="006C7D23" w:rsidP="006C7D23">
      <w:pPr>
        <w:pStyle w:val="Style23"/>
        <w:widowControl/>
        <w:numPr>
          <w:ilvl w:val="4"/>
          <w:numId w:val="85"/>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4B4BAE17" w:rsidR="0098123B" w:rsidRPr="002E2BE8" w:rsidRDefault="00A97B92" w:rsidP="009313E1">
      <w:pPr>
        <w:pStyle w:val="Style23"/>
        <w:widowControl/>
        <w:tabs>
          <w:tab w:val="left" w:pos="1701"/>
        </w:tabs>
        <w:spacing w:line="240" w:lineRule="auto"/>
        <w:ind w:right="58" w:firstLine="709"/>
        <w:rPr>
          <w:rStyle w:val="FontStyle128"/>
          <w:sz w:val="24"/>
          <w:szCs w:val="24"/>
        </w:rPr>
      </w:pPr>
      <w:bookmarkStart w:id="142" w:name="_Toc132091785"/>
      <w:bookmarkStart w:id="143" w:name="_Toc132091786"/>
      <w:bookmarkStart w:id="144" w:name="_Toc132091787"/>
      <w:bookmarkStart w:id="145" w:name="_Toc132091788"/>
      <w:bookmarkStart w:id="146" w:name="_Toc132091789"/>
      <w:bookmarkStart w:id="147" w:name="_Toc132091790"/>
      <w:bookmarkStart w:id="148" w:name="_Toc132091791"/>
      <w:bookmarkStart w:id="149" w:name="_Toc132091793"/>
      <w:bookmarkStart w:id="150" w:name="_Toc132091794"/>
      <w:bookmarkStart w:id="151" w:name="_Toc132091795"/>
      <w:bookmarkStart w:id="152" w:name="_Toc132091796"/>
      <w:bookmarkStart w:id="153" w:name="_Toc132091798"/>
      <w:bookmarkEnd w:id="142"/>
      <w:bookmarkEnd w:id="143"/>
      <w:bookmarkEnd w:id="144"/>
      <w:bookmarkEnd w:id="145"/>
      <w:bookmarkEnd w:id="146"/>
      <w:bookmarkEnd w:id="147"/>
      <w:bookmarkEnd w:id="148"/>
      <w:bookmarkEnd w:id="149"/>
      <w:bookmarkEnd w:id="150"/>
      <w:bookmarkEnd w:id="151"/>
      <w:bookmarkEnd w:id="152"/>
      <w:bookmarkEnd w:id="153"/>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4" w:name="_Toc132091792"/>
      <w:bookmarkStart w:id="155" w:name="_Ref316304084"/>
      <w:bookmarkStart w:id="156" w:name="_Toc422210003"/>
      <w:bookmarkStart w:id="157" w:name="_Toc422226823"/>
      <w:bookmarkStart w:id="158" w:name="_Toc422244175"/>
      <w:bookmarkEnd w:id="154"/>
      <w:r w:rsidRPr="002E2BE8">
        <w:rPr>
          <w:b/>
        </w:rPr>
        <w:t xml:space="preserve">Подача и прием заявок </w:t>
      </w:r>
      <w:r w:rsidR="00767EEF" w:rsidRPr="002E2BE8">
        <w:rPr>
          <w:b/>
        </w:rPr>
        <w:t xml:space="preserve">на участие в </w:t>
      </w:r>
      <w:bookmarkEnd w:id="155"/>
      <w:r w:rsidR="00E8142F">
        <w:rPr>
          <w:b/>
        </w:rPr>
        <w:t>закупке</w:t>
      </w:r>
      <w:bookmarkEnd w:id="156"/>
      <w:bookmarkEnd w:id="157"/>
      <w:bookmarkEnd w:id="158"/>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59" w:name="_Ref300316686"/>
      <w:r w:rsidRPr="002E2BE8">
        <w:t>На каждом из этих конвертов необходимо указать следующие сведения:</w:t>
      </w:r>
      <w:bookmarkEnd w:id="159"/>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0"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0"/>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1"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1"/>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2" w:name="_Toc422210004"/>
      <w:bookmarkStart w:id="163" w:name="_Toc422226824"/>
      <w:bookmarkStart w:id="164"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2"/>
      <w:bookmarkEnd w:id="163"/>
      <w:bookmarkEnd w:id="164"/>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5" w:name="_Ref55280448"/>
      <w:bookmarkStart w:id="166" w:name="_Toc55285352"/>
      <w:bookmarkStart w:id="167" w:name="_Toc55305384"/>
      <w:bookmarkStart w:id="168" w:name="_Toc57314655"/>
      <w:bookmarkStart w:id="169" w:name="_Toc69728969"/>
      <w:bookmarkStart w:id="170" w:name="_Toc309202892"/>
      <w:bookmarkStart w:id="171" w:name="_Toc422210005"/>
      <w:bookmarkStart w:id="172" w:name="_Toc422226825"/>
      <w:bookmarkStart w:id="173" w:name="_Toc422244177"/>
      <w:r w:rsidRPr="002E2BE8">
        <w:rPr>
          <w:b/>
        </w:rPr>
        <w:t>Вскрытие поступивших конвертов</w:t>
      </w:r>
      <w:bookmarkEnd w:id="165"/>
      <w:bookmarkEnd w:id="166"/>
      <w:bookmarkEnd w:id="167"/>
      <w:bookmarkEnd w:id="168"/>
      <w:bookmarkEnd w:id="169"/>
      <w:bookmarkEnd w:id="170"/>
      <w:bookmarkEnd w:id="171"/>
      <w:bookmarkEnd w:id="172"/>
      <w:bookmarkEnd w:id="173"/>
    </w:p>
    <w:p w14:paraId="1430E7A8" w14:textId="3C4005DF" w:rsidR="00BC27A7" w:rsidRPr="002E2BE8" w:rsidRDefault="00BC27A7" w:rsidP="00D2462E">
      <w:pPr>
        <w:pStyle w:val="af8"/>
        <w:numPr>
          <w:ilvl w:val="2"/>
          <w:numId w:val="42"/>
        </w:numPr>
        <w:ind w:left="0" w:firstLine="709"/>
        <w:contextualSpacing w:val="0"/>
        <w:jc w:val="both"/>
      </w:pPr>
      <w:bookmarkStart w:id="174"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5" w:name="_Ref56222030"/>
      <w:bookmarkEnd w:id="174"/>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5"/>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6"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6"/>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7" w:name="_Toc422210006"/>
      <w:bookmarkStart w:id="178" w:name="_Toc422226826"/>
      <w:bookmarkStart w:id="179" w:name="_Toc422244178"/>
      <w:r w:rsidRPr="002E2BE8">
        <w:rPr>
          <w:b/>
        </w:rPr>
        <w:t xml:space="preserve">Опоздавшие заявки на участие в </w:t>
      </w:r>
      <w:r w:rsidR="00E8142F">
        <w:rPr>
          <w:b/>
        </w:rPr>
        <w:t>закупке</w:t>
      </w:r>
      <w:bookmarkEnd w:id="177"/>
      <w:bookmarkEnd w:id="178"/>
      <w:bookmarkEnd w:id="179"/>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0" w:name="_Toc422210007"/>
      <w:bookmarkStart w:id="181" w:name="_Toc422226827"/>
      <w:bookmarkStart w:id="182"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0"/>
      <w:bookmarkEnd w:id="181"/>
      <w:bookmarkEnd w:id="182"/>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2DC337DC"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A78E5" w:rsidRPr="002A78E5">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Переторжка проводится на заседании Закупочной комиссии и может 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3"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4" w:name="_Ref68456017"/>
      <w:bookmarkEnd w:id="183"/>
    </w:p>
    <w:bookmarkEnd w:id="184"/>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5" w:name="_Toc422210008"/>
      <w:bookmarkStart w:id="186" w:name="_Toc422226828"/>
      <w:bookmarkStart w:id="187"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5"/>
      <w:bookmarkEnd w:id="186"/>
      <w:bookmarkEnd w:id="187"/>
    </w:p>
    <w:p w14:paraId="42E66150" w14:textId="158AE09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251CDE76" w14:textId="21BD11DC" w:rsidR="0018447A" w:rsidRDefault="0018447A" w:rsidP="0018447A">
      <w:pPr>
        <w:pStyle w:val="af8"/>
        <w:numPr>
          <w:ilvl w:val="2"/>
          <w:numId w:val="86"/>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F8F22DE" w14:textId="77777777" w:rsidR="0018447A" w:rsidRDefault="0018447A" w:rsidP="0018447A">
      <w:pPr>
        <w:pStyle w:val="af8"/>
        <w:numPr>
          <w:ilvl w:val="2"/>
          <w:numId w:val="86"/>
        </w:numPr>
        <w:tabs>
          <w:tab w:val="left" w:pos="-3969"/>
        </w:tabs>
        <w:ind w:left="0" w:firstLine="464"/>
        <w:jc w:val="both"/>
      </w:pPr>
      <w:r>
        <w:t>При этом такая банковская гарантия:</w:t>
      </w:r>
    </w:p>
    <w:p w14:paraId="11397BDD" w14:textId="77777777" w:rsidR="0018447A" w:rsidRDefault="0018447A" w:rsidP="0018447A">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65517F43" w14:textId="77777777" w:rsidR="0018447A" w:rsidRDefault="0018447A" w:rsidP="0018447A">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88" w:name="_Toc316294937"/>
      <w:bookmarkStart w:id="189" w:name="_Ref316334856"/>
      <w:bookmarkStart w:id="190"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88"/>
      <w:bookmarkEnd w:id="189"/>
      <w:r w:rsidR="00E8142F" w:rsidRPr="00B46027">
        <w:t>ЗАКУПКИ</w:t>
      </w:r>
      <w:bookmarkEnd w:id="190"/>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1" w:name="_Toc422210012"/>
      <w:bookmarkStart w:id="192" w:name="_Toc422226832"/>
      <w:bookmarkStart w:id="193" w:name="_Toc422244184"/>
      <w:bookmarkStart w:id="194" w:name="_Toc316294938"/>
      <w:r w:rsidRPr="00B46027">
        <w:rPr>
          <w:b/>
        </w:rPr>
        <w:t xml:space="preserve">Требование к дееспособности Участника </w:t>
      </w:r>
      <w:r w:rsidR="00E8142F" w:rsidRPr="00B46027">
        <w:rPr>
          <w:b/>
        </w:rPr>
        <w:t>закупки</w:t>
      </w:r>
      <w:bookmarkEnd w:id="191"/>
      <w:bookmarkEnd w:id="192"/>
      <w:bookmarkEnd w:id="193"/>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5" w:name="_Toc422210013"/>
      <w:bookmarkStart w:id="196" w:name="_Toc422226833"/>
      <w:bookmarkStart w:id="197"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5"/>
      <w:bookmarkEnd w:id="196"/>
      <w:bookmarkEnd w:id="197"/>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98" w:name="_Toc422210014"/>
      <w:bookmarkStart w:id="199" w:name="_Toc422226834"/>
      <w:bookmarkStart w:id="200" w:name="_Toc422244186"/>
      <w:r w:rsidRPr="00B13CF5">
        <w:rPr>
          <w:b/>
        </w:rPr>
        <w:t xml:space="preserve">Требования к квалификации Участника </w:t>
      </w:r>
      <w:r w:rsidR="00E8142F">
        <w:rPr>
          <w:b/>
        </w:rPr>
        <w:t>закупки</w:t>
      </w:r>
      <w:bookmarkEnd w:id="198"/>
      <w:bookmarkEnd w:id="199"/>
      <w:bookmarkEnd w:id="200"/>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1" w:name="_Toc422210015"/>
      <w:bookmarkStart w:id="202" w:name="_Toc422226835"/>
      <w:bookmarkStart w:id="203" w:name="_Toc422244187"/>
      <w:r w:rsidRPr="00207417">
        <w:rPr>
          <w:b/>
        </w:rPr>
        <w:t xml:space="preserve">Требования к деловой репутации Участника </w:t>
      </w:r>
      <w:r w:rsidR="00E8142F">
        <w:rPr>
          <w:b/>
        </w:rPr>
        <w:t>закупки</w:t>
      </w:r>
      <w:bookmarkEnd w:id="201"/>
      <w:bookmarkEnd w:id="202"/>
      <w:bookmarkEnd w:id="203"/>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4" w:name="_Toc422244188"/>
      <w:r w:rsidRPr="003E3CC7">
        <w:t xml:space="preserve">Раздел 6. </w:t>
      </w:r>
      <w:r w:rsidR="00C05C28" w:rsidRPr="003E3CC7">
        <w:t xml:space="preserve">ТРЕБОВАНИЯ К ЗАЯВКЕ </w:t>
      </w:r>
      <w:r w:rsidR="00BD25B5" w:rsidRPr="003E3CC7">
        <w:t xml:space="preserve">НА УЧАСТИЕ В </w:t>
      </w:r>
      <w:bookmarkEnd w:id="194"/>
      <w:r w:rsidR="00E8142F" w:rsidRPr="003E3CC7">
        <w:t>ЗАКУПКЕ</w:t>
      </w:r>
      <w:bookmarkEnd w:id="204"/>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5" w:name="_Ref316333450"/>
      <w:bookmarkStart w:id="206" w:name="_Toc422210017"/>
      <w:bookmarkStart w:id="207" w:name="_Toc422226837"/>
      <w:bookmarkStart w:id="208" w:name="_Toc422244189"/>
      <w:r w:rsidRPr="003E3CC7">
        <w:rPr>
          <w:b/>
        </w:rPr>
        <w:t xml:space="preserve">Общие требования к заявке на участие в </w:t>
      </w:r>
      <w:bookmarkEnd w:id="205"/>
      <w:r w:rsidR="00E8142F" w:rsidRPr="003E3CC7">
        <w:rPr>
          <w:b/>
        </w:rPr>
        <w:t>закупке</w:t>
      </w:r>
      <w:bookmarkEnd w:id="206"/>
      <w:bookmarkEnd w:id="207"/>
      <w:bookmarkEnd w:id="208"/>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0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09"/>
    </w:p>
    <w:p w14:paraId="2A7F061D" w14:textId="1B42A00D" w:rsidR="00597AD3" w:rsidRPr="002E2BE8" w:rsidRDefault="00597AD3" w:rsidP="00D2462E">
      <w:pPr>
        <w:pStyle w:val="af8"/>
        <w:numPr>
          <w:ilvl w:val="2"/>
          <w:numId w:val="45"/>
        </w:numPr>
        <w:ind w:left="0" w:firstLine="709"/>
        <w:contextualSpacing w:val="0"/>
        <w:jc w:val="both"/>
      </w:pPr>
      <w:bookmarkStart w:id="210"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0"/>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1" w:name="_Ref316309676"/>
      <w:bookmarkStart w:id="212" w:name="_Ref56235235"/>
      <w:bookmarkStart w:id="213" w:name="_Ref216690276"/>
      <w:bookmarkStart w:id="214"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1"/>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2"/>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3"/>
    </w:p>
    <w:bookmarkEnd w:id="214"/>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733743A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а</w:t>
            </w:r>
            <w:r w:rsidRPr="00D92C8A">
              <w:rPr>
                <w:color w:val="000000"/>
              </w:rPr>
              <w:t xml:space="preserve">)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2A2B529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б</w:t>
            </w:r>
            <w:r w:rsidRPr="00747D85">
              <w:rPr>
                <w:color w:val="000000"/>
              </w:rPr>
              <w:t xml:space="preserve">)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0C6942"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в</w:t>
            </w:r>
            <w:r w:rsidRPr="00747D85">
              <w:rPr>
                <w:color w:val="000000"/>
              </w:rPr>
              <w:t xml:space="preserve">)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62EF33B"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г</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5235C14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ж</w:t>
            </w:r>
            <w:r w:rsidRPr="00747D85">
              <w:rPr>
                <w:color w:val="000000"/>
              </w:rPr>
              <w:t xml:space="preserve">)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73448606"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з</w:t>
            </w:r>
            <w:r w:rsidRPr="00747D85">
              <w:rPr>
                <w:color w:val="000000"/>
              </w:rPr>
              <w:t xml:space="preserve">)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26D68E17"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sidR="005867E6">
              <w:rPr>
                <w:color w:val="000000"/>
              </w:rPr>
              <w:t>и</w:t>
            </w:r>
            <w:r w:rsidRPr="00747D85">
              <w:rPr>
                <w:color w:val="000000"/>
              </w:rPr>
              <w:t xml:space="preserve">)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015D037"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к</w:t>
            </w:r>
            <w:r w:rsidRPr="007D2BF9">
              <w:rPr>
                <w:color w:val="000000"/>
              </w:rPr>
              <w:t xml:space="preserve">)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2FE188E0"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л</w:t>
            </w:r>
            <w:r w:rsidRPr="007D2BF9">
              <w:rPr>
                <w:color w:val="000000"/>
              </w:rPr>
              <w:t xml:space="preserve">)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A4CCA5F"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5867E6">
              <w:rPr>
                <w:color w:val="000000"/>
              </w:rPr>
              <w:t>м</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68AA2EF5"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w:t>
            </w:r>
            <w:r w:rsidR="005867E6">
              <w:rPr>
                <w:color w:val="000000"/>
              </w:rPr>
              <w:t>о</w:t>
            </w:r>
            <w:r w:rsidRPr="00D92C8A">
              <w:rPr>
                <w:color w:val="000000"/>
              </w:rPr>
              <w:t xml:space="preserve">) – </w:t>
            </w:r>
            <w:r w:rsidR="005867E6">
              <w:rPr>
                <w:color w:val="000000"/>
              </w:rPr>
              <w:t>с</w:t>
            </w:r>
            <w:r w:rsidRPr="00D92C8A">
              <w:rPr>
                <w:color w:val="000000"/>
              </w:rPr>
              <w:t>)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63D85BD2"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д</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7E4779ED"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0624D3">
              <w:rPr>
                <w:color w:val="000000"/>
              </w:rPr>
              <w:t>е</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5" w:name="_Toc422210018"/>
      <w:bookmarkStart w:id="216" w:name="_Toc422226838"/>
      <w:bookmarkStart w:id="217" w:name="_Toc422244190"/>
      <w:r w:rsidRPr="002E2BE8">
        <w:rPr>
          <w:b/>
        </w:rPr>
        <w:t xml:space="preserve">Требования к документам, подтверждающим соответствие Участника </w:t>
      </w:r>
      <w:r w:rsidR="00E8142F">
        <w:rPr>
          <w:b/>
        </w:rPr>
        <w:t>закупки</w:t>
      </w:r>
      <w:bookmarkEnd w:id="215"/>
      <w:bookmarkEnd w:id="216"/>
      <w:bookmarkEnd w:id="217"/>
    </w:p>
    <w:p w14:paraId="73614A31" w14:textId="77777777" w:rsidR="00B13CF5" w:rsidRDefault="00B13CF5" w:rsidP="00D2462E">
      <w:pPr>
        <w:pStyle w:val="af8"/>
        <w:numPr>
          <w:ilvl w:val="2"/>
          <w:numId w:val="45"/>
        </w:numPr>
        <w:ind w:left="0" w:firstLine="709"/>
        <w:jc w:val="both"/>
      </w:pPr>
      <w:bookmarkStart w:id="218"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8"/>
    </w:p>
    <w:p w14:paraId="58B1A0E8" w14:textId="28C67157"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800F6E">
        <w:t>К</w:t>
      </w:r>
      <w:r w:rsidR="00800F6E" w:rsidRPr="007F2424">
        <w:t>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800F6E">
        <w:rPr>
          <w:rStyle w:val="aff7"/>
        </w:rPr>
        <w:t xml:space="preserve"> </w:t>
      </w:r>
      <w:r w:rsidR="00800F6E">
        <w:rPr>
          <w:rStyle w:val="aff7"/>
        </w:rPr>
        <w:footnoteReference w:customMarkFollows="1" w:id="2"/>
        <w:t>[1]</w:t>
      </w:r>
      <w:r w:rsidR="00800F6E">
        <w:rPr>
          <w:rStyle w:val="FontStyle128"/>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19"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19"/>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0"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0"/>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1" w:name="_Ref194750130"/>
      <w:bookmarkStart w:id="222"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1"/>
      <w:bookmarkEnd w:id="222"/>
    </w:p>
    <w:p w14:paraId="7FF92EF4" w14:textId="77777777" w:rsidR="002A4F9A" w:rsidRPr="00AE13A6" w:rsidRDefault="002A4F9A" w:rsidP="00D2462E">
      <w:pPr>
        <w:widowControl/>
        <w:numPr>
          <w:ilvl w:val="0"/>
          <w:numId w:val="61"/>
        </w:numPr>
        <w:ind w:left="0" w:right="58" w:firstLine="709"/>
        <w:jc w:val="both"/>
        <w:rPr>
          <w:color w:val="000000"/>
        </w:rPr>
      </w:pPr>
      <w:bookmarkStart w:id="223"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3"/>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77777777" w:rsidR="002B1B7A" w:rsidRPr="002E2BE8" w:rsidRDefault="006D173C" w:rsidP="00D2462E">
      <w:pPr>
        <w:pStyle w:val="af8"/>
        <w:numPr>
          <w:ilvl w:val="2"/>
          <w:numId w:val="45"/>
        </w:numPr>
        <w:ind w:left="0" w:firstLine="709"/>
        <w:contextualSpacing w:val="0"/>
        <w:jc w:val="both"/>
      </w:pPr>
      <w:bookmarkStart w:id="22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4"/>
    </w:p>
    <w:p w14:paraId="55128BB0" w14:textId="6C6AC9E0"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0624D3">
        <w:t>з</w:t>
      </w:r>
      <w:r w:rsidR="00A6213F">
        <w:t>)</w:t>
      </w:r>
      <w:r w:rsidR="006337A8">
        <w:t xml:space="preserve">, </w:t>
      </w:r>
      <w:r w:rsidR="000624D3">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5" w:name="_Toc422210019"/>
      <w:bookmarkStart w:id="226" w:name="_Toc422226839"/>
      <w:bookmarkStart w:id="227" w:name="_Toc422244191"/>
      <w:r w:rsidRPr="002E2BE8">
        <w:rPr>
          <w:b/>
        </w:rPr>
        <w:t xml:space="preserve">Срок действия заявки на участие в </w:t>
      </w:r>
      <w:r w:rsidR="00E8142F">
        <w:rPr>
          <w:b/>
        </w:rPr>
        <w:t>закупке</w:t>
      </w:r>
      <w:bookmarkEnd w:id="225"/>
      <w:bookmarkEnd w:id="226"/>
      <w:bookmarkEnd w:id="227"/>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28" w:name="_Toc422210020"/>
      <w:bookmarkStart w:id="229" w:name="_Toc422226840"/>
      <w:bookmarkStart w:id="230" w:name="_Toc422244192"/>
      <w:r w:rsidRPr="002E2BE8">
        <w:rPr>
          <w:b/>
        </w:rPr>
        <w:t xml:space="preserve">Официальный язык </w:t>
      </w:r>
      <w:r w:rsidR="00E8142F">
        <w:rPr>
          <w:b/>
        </w:rPr>
        <w:t>закупки</w:t>
      </w:r>
      <w:bookmarkEnd w:id="228"/>
      <w:bookmarkEnd w:id="229"/>
      <w:bookmarkEnd w:id="230"/>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1"/>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2" w:name="_Toc422210021"/>
      <w:bookmarkStart w:id="233" w:name="_Toc422226841"/>
      <w:bookmarkStart w:id="234" w:name="_Toc422244193"/>
      <w:r w:rsidRPr="00821CD0">
        <w:rPr>
          <w:b/>
        </w:rPr>
        <w:t xml:space="preserve">Валюта </w:t>
      </w:r>
      <w:r w:rsidR="00E8142F" w:rsidRPr="00821CD0">
        <w:rPr>
          <w:b/>
        </w:rPr>
        <w:t>закупки</w:t>
      </w:r>
      <w:bookmarkEnd w:id="232"/>
      <w:bookmarkEnd w:id="233"/>
      <w:bookmarkEnd w:id="234"/>
    </w:p>
    <w:p w14:paraId="7BEBF2A6" w14:textId="7FF6A540" w:rsidR="00597AD3" w:rsidRPr="002E2BE8" w:rsidRDefault="00597AD3" w:rsidP="00D2462E">
      <w:pPr>
        <w:pStyle w:val="af8"/>
        <w:numPr>
          <w:ilvl w:val="2"/>
          <w:numId w:val="45"/>
        </w:numPr>
        <w:ind w:left="0" w:firstLine="709"/>
        <w:contextualSpacing w:val="0"/>
        <w:jc w:val="both"/>
      </w:pPr>
      <w:bookmarkStart w:id="235"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5"/>
    </w:p>
    <w:p w14:paraId="25C8BCDF" w14:textId="5C273AA4" w:rsidR="00597AD3" w:rsidRPr="002E2BE8" w:rsidRDefault="00597AD3" w:rsidP="00D2462E">
      <w:pPr>
        <w:pStyle w:val="af8"/>
        <w:numPr>
          <w:ilvl w:val="2"/>
          <w:numId w:val="45"/>
        </w:numPr>
        <w:ind w:left="0" w:firstLine="709"/>
        <w:contextualSpacing w:val="0"/>
        <w:jc w:val="both"/>
      </w:pPr>
      <w:bookmarkStart w:id="236"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6"/>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7" w:name="_Toc422210022"/>
      <w:bookmarkStart w:id="238" w:name="_Toc422226842"/>
      <w:bookmarkStart w:id="239"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7"/>
      <w:bookmarkEnd w:id="238"/>
      <w:bookmarkEnd w:id="239"/>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0" w:name="_Toc422210023"/>
      <w:bookmarkStart w:id="241" w:name="_Toc422226843"/>
      <w:bookmarkStart w:id="242" w:name="_Toc422244195"/>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3" w:name="_Toc425777360"/>
      <w:r w:rsidRPr="007F2424">
        <w:rPr>
          <w:b/>
        </w:rPr>
        <w:t>Привлечение субпоставщиков/субподрядчиков/соисполнителей</w:t>
      </w:r>
      <w:bookmarkEnd w:id="243"/>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4" w:name="_Toc422210042"/>
      <w:bookmarkStart w:id="245" w:name="_Toc422226862"/>
      <w:bookmarkStart w:id="24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4"/>
      <w:bookmarkEnd w:id="245"/>
      <w:bookmarkEnd w:id="246"/>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7"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7"/>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48" w:name="Par3"/>
      <w:bookmarkEnd w:id="248"/>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49" w:name="Par14"/>
      <w:bookmarkEnd w:id="249"/>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245AB40A" w:rsidR="00CE4D94" w:rsidRDefault="00F27E0C" w:rsidP="005A701E">
      <w:pPr>
        <w:pStyle w:val="1"/>
        <w:pageBreakBefore/>
      </w:pPr>
      <w:bookmarkStart w:id="250" w:name="_Toc422244215"/>
      <w:r w:rsidRPr="005034BE">
        <w:t xml:space="preserve">Раздел </w:t>
      </w:r>
      <w:r>
        <w:t>7</w:t>
      </w:r>
      <w:r w:rsidR="005034BE" w:rsidRPr="005034BE">
        <w:t xml:space="preserve">. </w:t>
      </w:r>
      <w:r w:rsidR="00CE4D94" w:rsidRPr="005034BE">
        <w:t>ТЕХНИЧЕСКАЯ ЧАСТЬ</w:t>
      </w:r>
      <w:bookmarkEnd w:id="250"/>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6B88B2F" w:rsidR="00897A84" w:rsidRPr="00F27E0C" w:rsidRDefault="00897A84" w:rsidP="00897A84">
      <w:pPr>
        <w:pStyle w:val="Style12"/>
        <w:widowControl/>
        <w:tabs>
          <w:tab w:val="left" w:leader="underscore" w:pos="9864"/>
        </w:tabs>
        <w:spacing w:line="324" w:lineRule="exact"/>
        <w:ind w:firstLine="851"/>
      </w:pPr>
      <w:r w:rsidRPr="00F27E0C">
        <w:t xml:space="preserve">Техническая часть представлена в приложении № </w:t>
      </w:r>
      <w:r w:rsidR="00F27E0C">
        <w:t>1</w:t>
      </w:r>
      <w:r w:rsidRPr="00F27E0C">
        <w:t xml:space="preserve"> к </w:t>
      </w:r>
      <w:r w:rsidR="00100FA8" w:rsidRPr="00F27E0C">
        <w:t>настоящему Извещению</w:t>
      </w:r>
      <w:r w:rsidRPr="00F27E0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BAB03E6" w:rsidR="00CE4D94" w:rsidRDefault="00F27E0C" w:rsidP="005A701E">
      <w:pPr>
        <w:pStyle w:val="1"/>
        <w:pageBreakBefore/>
      </w:pPr>
      <w:bookmarkStart w:id="251" w:name="_Toc422244216"/>
      <w:r w:rsidRPr="005034BE">
        <w:t xml:space="preserve">Раздел </w:t>
      </w:r>
      <w:r>
        <w:t>8</w:t>
      </w:r>
      <w:r w:rsidR="005034BE" w:rsidRPr="005034BE">
        <w:t xml:space="preserve">. </w:t>
      </w:r>
      <w:r w:rsidR="00CE4D94" w:rsidRPr="005034BE">
        <w:t>ПРОЕКТ ДОГОВОРА</w:t>
      </w:r>
      <w:bookmarkEnd w:id="251"/>
    </w:p>
    <w:p w14:paraId="1DF04567" w14:textId="77777777" w:rsidR="00830718" w:rsidRPr="00830718" w:rsidRDefault="00830718" w:rsidP="0003284E">
      <w:pPr>
        <w:jc w:val="right"/>
      </w:pPr>
    </w:p>
    <w:p w14:paraId="25A3516B" w14:textId="76AB57AC" w:rsidR="005E632E" w:rsidRPr="00F27E0C" w:rsidRDefault="005E632E" w:rsidP="005E632E">
      <w:pPr>
        <w:pStyle w:val="Style12"/>
        <w:widowControl/>
        <w:tabs>
          <w:tab w:val="left" w:leader="underscore" w:pos="9864"/>
        </w:tabs>
        <w:spacing w:line="324" w:lineRule="exact"/>
        <w:ind w:firstLine="851"/>
      </w:pPr>
      <w:r w:rsidRPr="00F27E0C">
        <w:t xml:space="preserve">Проект договора представлен в приложении № </w:t>
      </w:r>
      <w:r w:rsidR="00F27E0C">
        <w:t>2</w:t>
      </w:r>
      <w:r w:rsidRPr="00F27E0C">
        <w:t xml:space="preserve"> к настояще</w:t>
      </w:r>
      <w:r w:rsidR="00100FA8" w:rsidRPr="00F27E0C">
        <w:t>му</w:t>
      </w:r>
      <w:r w:rsidRPr="00F27E0C">
        <w:t xml:space="preserve"> </w:t>
      </w:r>
      <w:r w:rsidR="00100FA8" w:rsidRPr="00F27E0C">
        <w:t>Извещению</w:t>
      </w:r>
      <w:r w:rsidRPr="00F27E0C">
        <w:t>.</w:t>
      </w:r>
    </w:p>
    <w:p w14:paraId="057736EA" w14:textId="77777777" w:rsidR="00CE4D94" w:rsidRPr="00F27E0C"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50295A6B" w:rsidR="00F27CCD" w:rsidRDefault="00F27E0C" w:rsidP="00401210">
      <w:pPr>
        <w:pStyle w:val="1"/>
      </w:pPr>
      <w:bookmarkStart w:id="252" w:name="_Toc422244217"/>
      <w:r>
        <w:t>Раздел 9</w:t>
      </w:r>
      <w:r w:rsidR="005034BE">
        <w:t xml:space="preserve">. </w:t>
      </w:r>
      <w:r w:rsidR="00F27CCD" w:rsidRPr="00B32644">
        <w:t>РУКОВОДСТВО ПО ЭКСПЕРТНОЙ ОЦЕНКЕ</w:t>
      </w:r>
      <w:bookmarkEnd w:id="252"/>
    </w:p>
    <w:p w14:paraId="72F73DE4" w14:textId="77777777" w:rsidR="00830718" w:rsidRPr="00830718" w:rsidRDefault="00830718" w:rsidP="0003284E">
      <w:pPr>
        <w:jc w:val="right"/>
      </w:pPr>
    </w:p>
    <w:p w14:paraId="120E4BCB" w14:textId="63EE8313" w:rsidR="00A5170E" w:rsidRPr="00F27E0C" w:rsidRDefault="00A5170E" w:rsidP="00A5170E">
      <w:pPr>
        <w:spacing w:before="120" w:after="60"/>
        <w:ind w:firstLine="851"/>
        <w:jc w:val="both"/>
        <w:rPr>
          <w:b/>
        </w:rPr>
      </w:pPr>
      <w:r w:rsidRPr="00F27E0C">
        <w:t xml:space="preserve">Руководство по экспертной оценке представлено в приложении № </w:t>
      </w:r>
      <w:r w:rsidR="00F27E0C">
        <w:t>3</w:t>
      </w:r>
      <w:r w:rsidRPr="00F27E0C">
        <w:t xml:space="preserve"> к настояще</w:t>
      </w:r>
      <w:r w:rsidR="006B096B" w:rsidRPr="00F27E0C">
        <w:t>му</w:t>
      </w:r>
      <w:r w:rsidRPr="00F27E0C">
        <w:t xml:space="preserve"> </w:t>
      </w:r>
      <w:r w:rsidR="006B096B" w:rsidRPr="00F27E0C">
        <w:t>Извещению</w:t>
      </w:r>
      <w:bookmarkStart w:id="253" w:name="_GoBack"/>
      <w:bookmarkEnd w:id="253"/>
      <w:r w:rsidRPr="00F27E0C">
        <w:t>.</w:t>
      </w:r>
    </w:p>
    <w:p w14:paraId="497E56E1" w14:textId="77777777" w:rsidR="00F27CCD" w:rsidRPr="00F27E0C"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4" w:name="_Toc422244218"/>
      <w:bookmarkStart w:id="255" w:name="_Ref55280368"/>
      <w:bookmarkStart w:id="256" w:name="_Toc55285361"/>
      <w:bookmarkStart w:id="257" w:name="_Toc55305390"/>
      <w:bookmarkStart w:id="258" w:name="_Toc57314671"/>
      <w:bookmarkStart w:id="259" w:name="_Toc69728985"/>
      <w:bookmarkStart w:id="260" w:name="_Toc309208619"/>
      <w:bookmarkStart w:id="261" w:name="ФОРМЫ"/>
      <w:r w:rsidRPr="00297AA2">
        <w:rPr>
          <w:rFonts w:cs="Arial"/>
          <w:b/>
          <w:bCs/>
          <w:kern w:val="32"/>
        </w:rPr>
        <w:t>Раздел 10. ОБРАЗЦЫ ОСНОВНЫХ ФОРМ ДОКУМЕНТОВ, ВКЛЮЧАЕМЫХ В ЗАЯВКУ НА УЧАСТИЕ В ЗАКУПКЕ</w:t>
      </w:r>
      <w:bookmarkEnd w:id="254"/>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2"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2"/>
    </w:p>
    <w:p w14:paraId="2A75B813" w14:textId="77777777" w:rsidR="00297AA2" w:rsidRPr="00297AA2" w:rsidRDefault="00297AA2" w:rsidP="00D2462E">
      <w:pPr>
        <w:numPr>
          <w:ilvl w:val="2"/>
          <w:numId w:val="46"/>
        </w:numPr>
        <w:spacing w:before="60" w:after="60"/>
        <w:ind w:left="1997"/>
        <w:contextualSpacing/>
        <w:jc w:val="both"/>
        <w:outlineLvl w:val="1"/>
      </w:pPr>
      <w:bookmarkStart w:id="263" w:name="_Toc422244220"/>
      <w:r w:rsidRPr="00297AA2">
        <w:t>Форма письма о подаче оферты</w:t>
      </w:r>
      <w:bookmarkEnd w:id="263"/>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4" w:name="_Toc422244221"/>
            <w:r w:rsidRPr="00297AA2">
              <w:rPr>
                <w:b/>
                <w:iCs/>
                <w:snapToGrid w:val="0"/>
                <w:color w:val="943634"/>
              </w:rPr>
              <w:t>БЛАНК УЧАСТНИКА</w:t>
            </w:r>
            <w:bookmarkEnd w:id="264"/>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5" w:name="_Toc422244222"/>
      <w:r w:rsidRPr="00297AA2">
        <w:rPr>
          <w:b/>
        </w:rPr>
        <w:t>Инструкции по заполнению</w:t>
      </w:r>
      <w:bookmarkEnd w:id="26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6" w:name="_Toc422244223"/>
      <w:r w:rsidRPr="00297AA2">
        <w:rPr>
          <w:b/>
        </w:rPr>
        <w:t>10.2 Техническое предложение (форма 2)</w:t>
      </w:r>
      <w:bookmarkEnd w:id="266"/>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7" w:name="_Toc425777380"/>
      <w:r w:rsidRPr="007A49A4">
        <w:t>Форма Технического предложения</w:t>
      </w:r>
      <w:r>
        <w:t xml:space="preserve"> на поставку товара</w:t>
      </w:r>
      <w:bookmarkEnd w:id="267"/>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8" w:name="_Toc425777381"/>
      <w:r w:rsidRPr="007A49A4">
        <w:t>Инструкции по заполнению</w:t>
      </w:r>
      <w:bookmarkEnd w:id="268"/>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03CB298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w:t>
      </w:r>
      <w:r w:rsidR="00394E5D" w:rsidRPr="00650295">
        <w:t>непредоставление согласия по установленной в приложении и инструкции форме</w:t>
      </w:r>
      <w:r w:rsidR="00394E5D">
        <w:t>,</w:t>
      </w:r>
      <w:r w:rsidR="00394E5D" w:rsidRPr="00D0259E">
        <w:t xml:space="preserve"> </w:t>
      </w:r>
      <w:r w:rsidRPr="00D0259E">
        <w:t xml:space="preserve">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69" w:name="_Toc422244226"/>
      <w:r w:rsidRPr="00297AA2">
        <w:rPr>
          <w:b/>
        </w:rPr>
        <w:t>2 Техническое предложение (форма 2)</w:t>
      </w:r>
      <w:bookmarkEnd w:id="26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0626DCD1" w:rsidR="00297AA2" w:rsidRPr="00297AA2" w:rsidRDefault="00297AA2" w:rsidP="00297AA2">
      <w:pPr>
        <w:jc w:val="both"/>
        <w:rPr>
          <w:i/>
          <w:color w:val="548DD4" w:themeColor="text2" w:themeTint="99"/>
        </w:rPr>
      </w:pPr>
      <w:r w:rsidRPr="00297AA2">
        <w:rPr>
          <w:color w:val="548DD4" w:themeColor="text2" w:themeTint="99"/>
        </w:rPr>
        <w:t>[</w:t>
      </w:r>
      <w:r w:rsidR="00394E5D" w:rsidRPr="00BA1AEE">
        <w:rPr>
          <w:i/>
          <w:color w:val="548DD4" w:themeColor="text2" w:themeTint="99"/>
        </w:rPr>
        <w:t xml:space="preserve">Здесь Участник закупки </w:t>
      </w:r>
      <w:bookmarkStart w:id="271" w:name="_Hlk96586194"/>
      <w:r w:rsidR="00394E5D"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2" w:name="_Toc422244228"/>
      <w:r w:rsidRPr="00297AA2">
        <w:rPr>
          <w:b/>
        </w:rPr>
        <w:t>Инструкции по заполнению</w:t>
      </w:r>
      <w:bookmarkEnd w:id="27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63A807D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394E5D">
        <w:t xml:space="preserve"> </w:t>
      </w:r>
      <w:r w:rsidR="00394E5D"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394E5D">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3" w:name="_Toc422244233"/>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4" w:name="_Toc422244229"/>
      <w:r w:rsidRPr="00AB5922">
        <w:t>10.3.1</w:t>
      </w:r>
      <w:bookmarkStart w:id="275" w:name="_Toc422244231"/>
      <w:bookmarkEnd w:id="274"/>
      <w:r w:rsidRPr="00AB5922">
        <w:t xml:space="preserve"> </w:t>
      </w:r>
      <w:bookmarkEnd w:id="27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6" w:name="_Toc515552755"/>
      <w:bookmarkEnd w:id="273"/>
      <w:proofErr w:type="gramStart"/>
      <w:r w:rsidRPr="00AE13A6">
        <w:rPr>
          <w:b/>
        </w:rPr>
        <w:t>10.4  Сводная</w:t>
      </w:r>
      <w:proofErr w:type="gramEnd"/>
      <w:r w:rsidRPr="00AE13A6">
        <w:rPr>
          <w:b/>
        </w:rPr>
        <w:t xml:space="preserve"> таблица стоимости работ/услуг (форма 4)</w:t>
      </w:r>
      <w:bookmarkEnd w:id="276"/>
    </w:p>
    <w:p w14:paraId="0A526DF7" w14:textId="77777777" w:rsidR="003B067B" w:rsidRDefault="002A4F9A" w:rsidP="003B067B">
      <w:pPr>
        <w:spacing w:before="60" w:after="60"/>
        <w:jc w:val="both"/>
        <w:outlineLvl w:val="1"/>
      </w:pPr>
      <w:bookmarkStart w:id="277" w:name="_Toc422244234"/>
      <w:bookmarkStart w:id="278" w:name="_Toc515552756"/>
      <w:r w:rsidRPr="00AE13A6">
        <w:t>10.4.1 Форма сводной таблицы стоимости работ/услуг</w:t>
      </w:r>
      <w:bookmarkEnd w:id="277"/>
      <w:bookmarkEnd w:id="27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24" o:title=""/>
          </v:shape>
          <o:OLEObject Type="Embed" ProgID="Package" ShapeID="_x0000_i1025" DrawAspect="Icon" ObjectID="_1739171315"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79" w:name="_Toc422244235"/>
      <w:bookmarkStart w:id="28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79"/>
      <w:bookmarkEnd w:id="28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1" w:name="_Toc422244236"/>
      <w:bookmarkStart w:id="282" w:name="_Toc515552758"/>
      <w:r w:rsidRPr="00AE13A6">
        <w:rPr>
          <w:b/>
        </w:rPr>
        <w:t>10.4.3 Инструкции по заполнению</w:t>
      </w:r>
      <w:bookmarkEnd w:id="281"/>
      <w:bookmarkEnd w:id="28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3" w:name="_Toc422244237"/>
      <w:r w:rsidRPr="00297AA2">
        <w:rPr>
          <w:b/>
        </w:rPr>
        <w:t>10.5 Протокол разногласий к проекту Договора (форма 5)</w:t>
      </w:r>
      <w:bookmarkEnd w:id="283"/>
    </w:p>
    <w:p w14:paraId="68577B9C" w14:textId="77777777" w:rsidR="00297AA2" w:rsidRPr="00297AA2" w:rsidRDefault="00297AA2" w:rsidP="00297AA2">
      <w:pPr>
        <w:spacing w:before="60" w:after="60"/>
        <w:jc w:val="both"/>
        <w:outlineLvl w:val="1"/>
      </w:pPr>
      <w:bookmarkStart w:id="284" w:name="_Toc422244238"/>
      <w:r w:rsidRPr="00297AA2">
        <w:t>10.5.1 Форма Протокола разногласий к проекту Договора</w:t>
      </w:r>
      <w:bookmarkEnd w:id="284"/>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5" w:name="_Toc422244239"/>
      <w:r w:rsidRPr="00297AA2">
        <w:rPr>
          <w:b/>
        </w:rPr>
        <w:t>10.5.2 Инструкции по заполнению Протокола разногласий к проекту Договора</w:t>
      </w:r>
      <w:bookmarkEnd w:id="285"/>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6" w:name="_Toc422244240"/>
      <w:r w:rsidRPr="00297AA2">
        <w:rPr>
          <w:b/>
        </w:rPr>
        <w:t xml:space="preserve">10.6 Календарный план </w:t>
      </w:r>
      <w:r w:rsidR="00E32265">
        <w:rPr>
          <w:b/>
        </w:rPr>
        <w:t xml:space="preserve">(для работ/услуг) </w:t>
      </w:r>
      <w:r w:rsidRPr="00297AA2">
        <w:rPr>
          <w:b/>
        </w:rPr>
        <w:t>(форма 6)</w:t>
      </w:r>
      <w:bookmarkEnd w:id="286"/>
    </w:p>
    <w:p w14:paraId="77B150AC" w14:textId="77777777" w:rsidR="00297AA2" w:rsidRPr="00297AA2" w:rsidRDefault="00297AA2" w:rsidP="00297AA2">
      <w:pPr>
        <w:spacing w:before="60" w:after="60"/>
        <w:jc w:val="both"/>
        <w:outlineLvl w:val="1"/>
      </w:pPr>
      <w:bookmarkStart w:id="287" w:name="_Toc422244241"/>
      <w:r w:rsidRPr="00297AA2">
        <w:t>10.6.1 Форма календарного плана</w:t>
      </w:r>
      <w:bookmarkEnd w:id="287"/>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88" w:name="_Toc422244242"/>
      <w:r w:rsidRPr="00297AA2">
        <w:rPr>
          <w:b/>
        </w:rPr>
        <w:t>10.6.2 Инструкции по заполнению</w:t>
      </w:r>
      <w:bookmarkEnd w:id="288"/>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89" w:name="_Toc422244243"/>
      <w:r w:rsidRPr="00297AA2">
        <w:rPr>
          <w:b/>
        </w:rPr>
        <w:t>10.7 График оплаты (форма 7)</w:t>
      </w:r>
      <w:bookmarkEnd w:id="289"/>
    </w:p>
    <w:p w14:paraId="6022E5FC" w14:textId="77777777" w:rsidR="00BA268F" w:rsidRDefault="00297AA2" w:rsidP="00BA268F">
      <w:pPr>
        <w:spacing w:before="60" w:after="60"/>
        <w:jc w:val="both"/>
        <w:outlineLvl w:val="1"/>
      </w:pPr>
      <w:bookmarkStart w:id="290" w:name="_Toc422244244"/>
      <w:r w:rsidRPr="00297AA2">
        <w:t>10.7.1 Форма графика оплаты</w:t>
      </w:r>
      <w:bookmarkEnd w:id="290"/>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0.5pt;height:64.5pt" o:ole="">
            <v:imagedata r:id="rId28" o:title=""/>
          </v:shape>
          <o:OLEObject Type="Embed" ProgID="Package" ShapeID="_x0000_i1026" DrawAspect="Icon" ObjectID="_1739171316" r:id="rId29"/>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1" w:name="_Toc422244246"/>
      <w:proofErr w:type="gramStart"/>
      <w:r w:rsidRPr="00297AA2">
        <w:rPr>
          <w:b/>
        </w:rPr>
        <w:t>10.8  Анкета</w:t>
      </w:r>
      <w:proofErr w:type="gramEnd"/>
      <w:r w:rsidRPr="00297AA2">
        <w:rPr>
          <w:b/>
        </w:rPr>
        <w:t xml:space="preserve"> </w:t>
      </w:r>
      <w:r w:rsidR="009B1294">
        <w:rPr>
          <w:b/>
        </w:rPr>
        <w:t>У</w:t>
      </w:r>
      <w:r w:rsidRPr="00297AA2">
        <w:rPr>
          <w:b/>
        </w:rPr>
        <w:t>частника закупки (форма 8)</w:t>
      </w:r>
      <w:bookmarkEnd w:id="291"/>
    </w:p>
    <w:p w14:paraId="52657480" w14:textId="7B7FE139" w:rsidR="00297AA2" w:rsidRPr="00297AA2" w:rsidRDefault="00297AA2" w:rsidP="00297AA2">
      <w:pPr>
        <w:spacing w:before="60" w:after="60"/>
        <w:jc w:val="both"/>
        <w:outlineLvl w:val="1"/>
      </w:pPr>
      <w:bookmarkStart w:id="292" w:name="_Toc422244247"/>
      <w:r w:rsidRPr="00297AA2">
        <w:t xml:space="preserve">10.8.1 Форма Анкеты </w:t>
      </w:r>
      <w:r w:rsidR="00793A1A">
        <w:t>У</w:t>
      </w:r>
      <w:r w:rsidRPr="00297AA2">
        <w:t>частника закупки</w:t>
      </w:r>
      <w:bookmarkEnd w:id="292"/>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3" w:name="_Toc422244248"/>
      <w:r w:rsidRPr="00297AA2">
        <w:rPr>
          <w:b/>
        </w:rPr>
        <w:t>10.8.2 Инструкции по заполнению</w:t>
      </w:r>
      <w:bookmarkEnd w:id="293"/>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4" w:name="_Toc422244249"/>
      <w:r w:rsidRPr="00297AA2">
        <w:rPr>
          <w:b/>
        </w:rPr>
        <w:t>10.9 Справка о перечне и годовых объемах выполнения аналогичных договоров (форма 9)</w:t>
      </w:r>
      <w:bookmarkEnd w:id="294"/>
    </w:p>
    <w:p w14:paraId="34081843" w14:textId="77777777" w:rsidR="00297AA2" w:rsidRPr="00297AA2" w:rsidRDefault="00297AA2" w:rsidP="00297AA2">
      <w:pPr>
        <w:spacing w:before="60" w:after="60"/>
        <w:jc w:val="both"/>
        <w:outlineLvl w:val="1"/>
      </w:pPr>
      <w:bookmarkStart w:id="295" w:name="_Toc422244250"/>
      <w:r w:rsidRPr="00297AA2">
        <w:t>10.9.1 Форма Справки о перечне и годовых объемах выполнения аналогичных договоров</w:t>
      </w:r>
      <w:bookmarkEnd w:id="295"/>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6" w:name="_Toc422244251"/>
      <w:r w:rsidRPr="00297AA2">
        <w:rPr>
          <w:b/>
        </w:rPr>
        <w:t>10.9.2 Инструкции по заполнению</w:t>
      </w:r>
      <w:bookmarkEnd w:id="296"/>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7" w:name="_Toc422244252"/>
      <w:r w:rsidRPr="00297AA2">
        <w:rPr>
          <w:b/>
        </w:rPr>
        <w:t xml:space="preserve">10.10 Справка о материально-технических ресурсах (форма </w:t>
      </w:r>
      <w:r w:rsidR="007F5C8D">
        <w:rPr>
          <w:b/>
        </w:rPr>
        <w:t>10</w:t>
      </w:r>
      <w:r w:rsidRPr="00297AA2">
        <w:rPr>
          <w:b/>
        </w:rPr>
        <w:t>)</w:t>
      </w:r>
      <w:bookmarkEnd w:id="297"/>
    </w:p>
    <w:p w14:paraId="54D327C5" w14:textId="77777777" w:rsidR="00297AA2" w:rsidRPr="00297AA2" w:rsidRDefault="00297AA2" w:rsidP="00297AA2">
      <w:pPr>
        <w:spacing w:before="60" w:after="60"/>
        <w:jc w:val="both"/>
        <w:outlineLvl w:val="1"/>
      </w:pPr>
      <w:bookmarkStart w:id="298" w:name="_Toc422244253"/>
      <w:r w:rsidRPr="00297AA2">
        <w:t>10.10.1 Форма Справки о материально-технических ресурсах</w:t>
      </w:r>
      <w:bookmarkEnd w:id="298"/>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99" w:name="_Toc422244254"/>
      <w:r w:rsidRPr="00297AA2">
        <w:rPr>
          <w:b/>
        </w:rPr>
        <w:t>10.10.2 Инструкции по заполнению</w:t>
      </w:r>
      <w:bookmarkEnd w:id="299"/>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0" w:name="_Toc422244255"/>
      <w:r w:rsidRPr="00297AA2">
        <w:rPr>
          <w:b/>
        </w:rPr>
        <w:t>10.11 Справ</w:t>
      </w:r>
      <w:r w:rsidR="007F5C8D">
        <w:rPr>
          <w:b/>
        </w:rPr>
        <w:t>ка о кадровых ресурсах (форма 11</w:t>
      </w:r>
      <w:r w:rsidRPr="00297AA2">
        <w:rPr>
          <w:b/>
        </w:rPr>
        <w:t>)</w:t>
      </w:r>
      <w:bookmarkEnd w:id="300"/>
    </w:p>
    <w:p w14:paraId="08370616" w14:textId="77777777" w:rsidR="00297AA2" w:rsidRPr="00297AA2" w:rsidRDefault="00297AA2" w:rsidP="00297AA2">
      <w:pPr>
        <w:spacing w:before="60" w:after="60"/>
        <w:jc w:val="both"/>
        <w:outlineLvl w:val="1"/>
      </w:pPr>
      <w:bookmarkStart w:id="301" w:name="_Toc422244256"/>
      <w:r w:rsidRPr="00297AA2">
        <w:t>10.11.</w:t>
      </w:r>
      <w:proofErr w:type="gramStart"/>
      <w:r w:rsidRPr="00297AA2">
        <w:t>1 .Форма</w:t>
      </w:r>
      <w:proofErr w:type="gramEnd"/>
      <w:r w:rsidRPr="00297AA2">
        <w:t xml:space="preserve"> Справки о кадровых ресурсах</w:t>
      </w:r>
      <w:bookmarkEnd w:id="301"/>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2" w:name="_Toc422244257"/>
      <w:r w:rsidRPr="00297AA2">
        <w:rPr>
          <w:b/>
        </w:rPr>
        <w:t>10.11.2 Инструкции по заполнению</w:t>
      </w:r>
      <w:bookmarkEnd w:id="302"/>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3"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3"/>
    </w:p>
    <w:p w14:paraId="55F92EED" w14:textId="70F64A8B" w:rsidR="00297AA2" w:rsidRPr="00297AA2" w:rsidRDefault="00297AA2" w:rsidP="00297AA2">
      <w:pPr>
        <w:spacing w:before="60" w:after="60"/>
        <w:jc w:val="both"/>
        <w:outlineLvl w:val="1"/>
      </w:pPr>
      <w:bookmarkStart w:id="304"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4"/>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5" w:name="_Toc422244260"/>
      <w:r w:rsidRPr="00297AA2">
        <w:rPr>
          <w:b/>
        </w:rPr>
        <w:t>10.12.2 Инструкции по заполнению</w:t>
      </w:r>
      <w:bookmarkEnd w:id="305"/>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6" w:name="_Toc422244261"/>
      <w:r w:rsidRPr="00297AA2">
        <w:rPr>
          <w:b/>
        </w:rPr>
        <w:t>10.13 Опись документов, содержащихся в заявке на участие в закупке (форма 13)</w:t>
      </w:r>
      <w:bookmarkEnd w:id="306"/>
    </w:p>
    <w:p w14:paraId="584F1E55" w14:textId="77777777" w:rsidR="00297AA2" w:rsidRPr="00297AA2" w:rsidRDefault="00297AA2" w:rsidP="00297AA2">
      <w:pPr>
        <w:spacing w:before="60" w:after="60"/>
        <w:jc w:val="both"/>
        <w:outlineLvl w:val="1"/>
      </w:pPr>
      <w:bookmarkStart w:id="307" w:name="_Toc422244262"/>
      <w:r w:rsidRPr="00297AA2">
        <w:t>10.13.1 Форма описи документов, содержащихся в заявке на участие в закупке</w:t>
      </w:r>
      <w:bookmarkEnd w:id="307"/>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08" w:name="_Toc422244263"/>
      <w:r w:rsidRPr="00297AA2">
        <w:rPr>
          <w:b/>
        </w:rPr>
        <w:t>10.13.2 Инструкции по заполнению</w:t>
      </w:r>
      <w:bookmarkEnd w:id="308"/>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09" w:name="_Toc422244264"/>
      <w:r w:rsidRPr="00297AA2">
        <w:rPr>
          <w:b/>
        </w:rPr>
        <w:t>10.14 Справка об участии в судебных разбирательствах (форма 14)</w:t>
      </w:r>
      <w:bookmarkEnd w:id="309"/>
    </w:p>
    <w:p w14:paraId="7F1E74FD" w14:textId="77777777" w:rsidR="00297AA2" w:rsidRPr="00297AA2" w:rsidRDefault="00297AA2" w:rsidP="00297AA2">
      <w:pPr>
        <w:spacing w:before="60" w:after="60"/>
        <w:jc w:val="both"/>
        <w:outlineLvl w:val="1"/>
      </w:pPr>
      <w:bookmarkStart w:id="310" w:name="_Toc422244265"/>
      <w:r w:rsidRPr="00297AA2">
        <w:t>10.14.1 Форма справки об участии в судебных разбирательствах</w:t>
      </w:r>
      <w:bookmarkEnd w:id="310"/>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1" w:name="_Toc422244266"/>
            <w:r w:rsidRPr="00297AA2">
              <w:rPr>
                <w:sz w:val="22"/>
                <w:szCs w:val="22"/>
              </w:rPr>
              <w:t>№ п/п</w:t>
            </w:r>
            <w:bookmarkEnd w:id="31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2" w:name="_Toc422244267"/>
            <w:r w:rsidRPr="00297AA2">
              <w:rPr>
                <w:sz w:val="22"/>
                <w:szCs w:val="22"/>
              </w:rPr>
              <w:t>Наименование суда</w:t>
            </w:r>
            <w:bookmarkEnd w:id="3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3" w:name="_Toc422244268"/>
            <w:r w:rsidRPr="00297AA2">
              <w:rPr>
                <w:sz w:val="22"/>
                <w:szCs w:val="22"/>
              </w:rPr>
              <w:t>Предмет и цена иска (в рублях)</w:t>
            </w:r>
            <w:bookmarkEnd w:id="31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4" w:name="_Toc422244269"/>
            <w:r w:rsidRPr="00297AA2">
              <w:rPr>
                <w:sz w:val="22"/>
                <w:szCs w:val="22"/>
              </w:rPr>
              <w:t>Решение суда и дата вступления решения в законную силу</w:t>
            </w:r>
            <w:bookmarkEnd w:id="3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5"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6" w:name="_Toc422244271"/>
            <w:r w:rsidRPr="00297AA2">
              <w:rPr>
                <w:sz w:val="22"/>
                <w:szCs w:val="22"/>
              </w:rPr>
              <w:t>Полное наименование других сторон с указанием их формы процессуального участия</w:t>
            </w:r>
            <w:bookmarkEnd w:id="316"/>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7" w:name="_Toc422244272"/>
            <w:r w:rsidRPr="00297AA2">
              <w:rPr>
                <w:i/>
                <w:sz w:val="18"/>
                <w:szCs w:val="18"/>
                <w:lang w:val="en-US"/>
              </w:rPr>
              <w:t>1</w:t>
            </w:r>
            <w:bookmarkEnd w:id="31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18" w:name="_Toc422244273"/>
            <w:r w:rsidRPr="00297AA2">
              <w:rPr>
                <w:i/>
                <w:sz w:val="18"/>
                <w:szCs w:val="18"/>
                <w:lang w:val="en-US"/>
              </w:rPr>
              <w:t>2</w:t>
            </w:r>
            <w:bookmarkEnd w:id="3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19" w:name="_Toc422244274"/>
            <w:r w:rsidRPr="00297AA2">
              <w:rPr>
                <w:i/>
                <w:sz w:val="18"/>
                <w:szCs w:val="18"/>
                <w:lang w:val="en-US"/>
              </w:rPr>
              <w:t>3</w:t>
            </w:r>
            <w:bookmarkEnd w:id="31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0" w:name="_Toc422244275"/>
            <w:r w:rsidRPr="00297AA2">
              <w:rPr>
                <w:i/>
                <w:sz w:val="18"/>
                <w:szCs w:val="18"/>
                <w:lang w:val="en-US"/>
              </w:rPr>
              <w:t>4</w:t>
            </w:r>
            <w:bookmarkEnd w:id="32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1" w:name="_Toc422244276"/>
            <w:r w:rsidRPr="00297AA2">
              <w:rPr>
                <w:i/>
                <w:sz w:val="18"/>
                <w:szCs w:val="18"/>
                <w:lang w:val="en-US"/>
              </w:rPr>
              <w:t>5</w:t>
            </w:r>
            <w:bookmarkEnd w:id="3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2" w:name="_Toc422244277"/>
            <w:r w:rsidRPr="00297AA2">
              <w:rPr>
                <w:i/>
                <w:sz w:val="18"/>
                <w:szCs w:val="18"/>
                <w:lang w:val="en-US"/>
              </w:rPr>
              <w:t>6</w:t>
            </w:r>
            <w:bookmarkEnd w:id="322"/>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3" w:name="_Toc422244278"/>
      <w:r w:rsidRPr="00297AA2">
        <w:rPr>
          <w:b/>
        </w:rPr>
        <w:t>10.14.2 Инструкции по заполнению</w:t>
      </w:r>
      <w:bookmarkEnd w:id="323"/>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2999272E" w:rsidR="00297AA2" w:rsidRPr="00297AA2" w:rsidRDefault="00297AA2" w:rsidP="00297AA2">
      <w:pPr>
        <w:spacing w:before="120" w:after="60"/>
        <w:jc w:val="both"/>
        <w:outlineLvl w:val="0"/>
        <w:rPr>
          <w:b/>
        </w:rPr>
      </w:pPr>
      <w:bookmarkStart w:id="324" w:name="_Toc422244279"/>
      <w:r w:rsidRPr="00297AA2">
        <w:rPr>
          <w:b/>
          <w:lang w:eastAsia="en-US"/>
        </w:rPr>
        <w:t xml:space="preserve">10.15 </w:t>
      </w:r>
      <w:bookmarkEnd w:id="324"/>
      <w:r w:rsidR="0041310D">
        <w:rPr>
          <w:b/>
          <w:lang w:eastAsia="en-US"/>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5"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5"/>
    </w:p>
    <w:p w14:paraId="0E92A879" w14:textId="6B0BD359" w:rsidR="00297AA2" w:rsidRPr="00297AA2" w:rsidRDefault="00297AA2" w:rsidP="00297AA2">
      <w:pPr>
        <w:spacing w:before="60" w:after="60"/>
        <w:jc w:val="both"/>
        <w:outlineLvl w:val="1"/>
      </w:pPr>
      <w:bookmarkStart w:id="326"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26"/>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2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27"/>
    </w:p>
    <w:p w14:paraId="5B7D8319" w14:textId="77777777" w:rsidR="00297AA2" w:rsidRPr="00297AA2" w:rsidRDefault="00297AA2" w:rsidP="00297AA2">
      <w:pPr>
        <w:spacing w:before="60" w:after="60"/>
        <w:ind w:left="1277"/>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2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0"/>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0" w:name="_Toc422244299"/>
      <w:r w:rsidRPr="00297AA2">
        <w:rPr>
          <w:b/>
        </w:rPr>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0"/>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1"/>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1" w:name="_Toc515552815"/>
      <w:r w:rsidRPr="008142E8">
        <w:rPr>
          <w:b/>
        </w:rPr>
        <w:t>План привлечения субпоставщиков (</w:t>
      </w:r>
      <w:r w:rsidR="00572E72">
        <w:rPr>
          <w:b/>
        </w:rPr>
        <w:t>форма 22</w:t>
      </w:r>
      <w:r w:rsidRPr="008142E8">
        <w:rPr>
          <w:b/>
        </w:rPr>
        <w:t>)</w:t>
      </w:r>
      <w:bookmarkEnd w:id="331"/>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2" w:name="_Toc425777458"/>
      <w:r w:rsidRPr="008142E8">
        <w:t xml:space="preserve">Форма плана </w:t>
      </w:r>
      <w:bookmarkEnd w:id="33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3" w:name="_Hlk106187408"/>
    <w:p w14:paraId="5B8622E5" w14:textId="63988544" w:rsidR="008142E8" w:rsidRPr="008142E8" w:rsidRDefault="002370BB" w:rsidP="008142E8">
      <w:pPr>
        <w:spacing w:before="240" w:after="120"/>
        <w:jc w:val="center"/>
        <w:rPr>
          <w:b/>
        </w:rPr>
      </w:pPr>
      <w:r>
        <w:rPr>
          <w:b/>
          <w:noProof/>
        </w:rPr>
        <w:object w:dxaOrig="2069" w:dyaOrig="1320" w14:anchorId="401B02CA">
          <v:shape id="_x0000_i1027" type="#_x0000_t75" alt="" style="width:100.5pt;height:64.5pt" o:ole="">
            <v:imagedata r:id="rId32" o:title=""/>
          </v:shape>
          <o:OLEObject Type="Embed" ProgID="Package" ShapeID="_x0000_i1027" DrawAspect="Icon" ObjectID="_1739171317" r:id="rId33"/>
        </w:object>
      </w:r>
      <w:bookmarkEnd w:id="333"/>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4"/>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4" w:name="_Toc425777459"/>
      <w:r w:rsidRPr="008142E8">
        <w:t>Инструкции по заполнению</w:t>
      </w:r>
      <w:bookmarkEnd w:id="33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5"/>
          <w:headerReference w:type="default" r:id="rId36"/>
          <w:footerReference w:type="even" r:id="rId37"/>
          <w:footerReference w:type="default" r:id="rId38"/>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35" w:name="_Toc425777460"/>
      <w:r w:rsidRPr="00704CEE">
        <w:rPr>
          <w:b/>
        </w:rPr>
        <w:t xml:space="preserve">           План привлечения субподрядчиков (</w:t>
      </w:r>
      <w:r w:rsidR="00572E72">
        <w:rPr>
          <w:b/>
        </w:rPr>
        <w:t>форма 22</w:t>
      </w:r>
      <w:r w:rsidRPr="00704CEE">
        <w:rPr>
          <w:b/>
        </w:rPr>
        <w:t>)</w:t>
      </w:r>
      <w:bookmarkEnd w:id="335"/>
    </w:p>
    <w:p w14:paraId="2C5E2815" w14:textId="54475FAD" w:rsidR="008142E8" w:rsidRPr="00704CEE" w:rsidRDefault="00704CEE" w:rsidP="00704CEE">
      <w:pPr>
        <w:spacing w:before="120" w:after="60"/>
        <w:outlineLvl w:val="0"/>
        <w:rPr>
          <w:b/>
        </w:rPr>
      </w:pPr>
      <w:bookmarkStart w:id="336" w:name="_Toc90385122"/>
      <w:bookmarkStart w:id="337" w:name="_Toc176765883"/>
      <w:bookmarkStart w:id="338" w:name="_Toc425777461"/>
      <w:r>
        <w:rPr>
          <w:b/>
        </w:rPr>
        <w:t xml:space="preserve">10.24.3.1        </w:t>
      </w:r>
      <w:r w:rsidR="008142E8" w:rsidRPr="00704CEE">
        <w:rPr>
          <w:b/>
        </w:rPr>
        <w:t xml:space="preserve">Форма плана </w:t>
      </w:r>
      <w:bookmarkEnd w:id="336"/>
      <w:bookmarkEnd w:id="337"/>
      <w:bookmarkEnd w:id="33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6A670302" w:rsidR="008142E8" w:rsidRPr="008142E8" w:rsidRDefault="001B3518" w:rsidP="008142E8">
      <w:pPr>
        <w:spacing w:before="240" w:after="120"/>
        <w:jc w:val="center"/>
        <w:rPr>
          <w:b/>
        </w:rPr>
      </w:pPr>
      <w:r>
        <w:rPr>
          <w:b/>
          <w:noProof/>
        </w:rPr>
        <w:object w:dxaOrig="2069" w:dyaOrig="1320" w14:anchorId="7DA2022D">
          <v:shape id="_x0000_i1028" type="#_x0000_t75" alt="" style="width:100.5pt;height:64.5pt" o:ole="">
            <v:imagedata r:id="rId39" o:title=""/>
          </v:shape>
          <o:OLEObject Type="Embed" ProgID="Package" ShapeID="_x0000_i1028" DrawAspect="Icon" ObjectID="_1739171318" r:id="rId40"/>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39" w:name="_Toc425777462"/>
      <w:r w:rsidRPr="00704CEE">
        <w:rPr>
          <w:b/>
        </w:rPr>
        <w:t xml:space="preserve">     Инструкции по заполнению</w:t>
      </w:r>
      <w:bookmarkEnd w:id="339"/>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0" w:name="_Toc425777463"/>
      <w:r w:rsidRPr="00393467">
        <w:rPr>
          <w:b/>
        </w:rPr>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0"/>
    </w:p>
    <w:p w14:paraId="3B1F9F87" w14:textId="2F47A87F" w:rsidR="00450E4F" w:rsidRPr="009521EB" w:rsidRDefault="00393467" w:rsidP="00393467">
      <w:pPr>
        <w:spacing w:before="60" w:after="60"/>
        <w:jc w:val="both"/>
        <w:outlineLvl w:val="1"/>
      </w:pPr>
      <w:bookmarkStart w:id="341" w:name="_Toc425777464"/>
      <w:proofErr w:type="gramStart"/>
      <w:r>
        <w:t xml:space="preserve">10.24.4.1  </w:t>
      </w:r>
      <w:r w:rsidR="00450E4F" w:rsidRPr="009521EB">
        <w:t>Форма</w:t>
      </w:r>
      <w:proofErr w:type="gramEnd"/>
      <w:r w:rsidR="00450E4F" w:rsidRPr="009521EB">
        <w:t xml:space="preserve"> плана </w:t>
      </w:r>
      <w:bookmarkEnd w:id="341"/>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780FC27E" w:rsidR="00450E4F" w:rsidRPr="009521EB" w:rsidRDefault="001B3518" w:rsidP="00450E4F">
      <w:pPr>
        <w:spacing w:before="240" w:after="120"/>
        <w:jc w:val="center"/>
        <w:rPr>
          <w:b/>
        </w:rPr>
      </w:pPr>
      <w:r>
        <w:rPr>
          <w:b/>
          <w:noProof/>
        </w:rPr>
        <w:object w:dxaOrig="2069" w:dyaOrig="1320" w14:anchorId="26A264AB">
          <v:shape id="_x0000_i1029" type="#_x0000_t75" alt="" style="width:100.5pt;height:64.5pt" o:ole="">
            <v:imagedata r:id="rId41" o:title=""/>
          </v:shape>
          <o:OLEObject Type="Embed" ProgID="Package" ShapeID="_x0000_i1029" DrawAspect="Icon" ObjectID="_1739171319" r:id="rId42"/>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2" w:name="_Toc425777465"/>
      <w:r w:rsidRPr="00393467">
        <w:rPr>
          <w:b/>
        </w:rPr>
        <w:t xml:space="preserve">           Инструкции по заполнению</w:t>
      </w:r>
      <w:bookmarkEnd w:id="34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3" w:name="_Toc515552822"/>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4"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4"/>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0.5pt;height:64.5pt" o:ole="">
            <v:imagedata r:id="rId43" o:title=""/>
          </v:shape>
          <o:OLEObject Type="Embed" ProgID="Package" ShapeID="_x0000_i1030" DrawAspect="Icon" ObjectID="_1739171320" r:id="rId44"/>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5" w:name="_Toc422244315"/>
      <w:r>
        <w:rPr>
          <w:b/>
          <w:snapToGrid w:val="0"/>
        </w:rPr>
        <w:t xml:space="preserve">.1       </w:t>
      </w:r>
      <w:r w:rsidR="00297AA2" w:rsidRPr="00137CA1">
        <w:rPr>
          <w:b/>
          <w:snapToGrid w:val="0"/>
        </w:rPr>
        <w:t>Инструкции по заполнению</w:t>
      </w:r>
      <w:bookmarkEnd w:id="345"/>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bookmarkStart w:id="346" w:name="_Toc130043628"/>
      <w:bookmarkStart w:id="347" w:name="_Toc130043639"/>
      <w:bookmarkStart w:id="348" w:name="_Toc130043640"/>
      <w:bookmarkStart w:id="349" w:name="_Toc130043643"/>
      <w:bookmarkStart w:id="350" w:name="_Toc130043645"/>
      <w:bookmarkStart w:id="351" w:name="_Toc130043647"/>
      <w:bookmarkStart w:id="352" w:name="_Toc130043650"/>
      <w:bookmarkStart w:id="353" w:name="_Toc130043659"/>
      <w:bookmarkStart w:id="354" w:name="_Toc130043667"/>
      <w:bookmarkStart w:id="355" w:name="_Toc130043675"/>
      <w:bookmarkStart w:id="356" w:name="_Toc130043711"/>
      <w:bookmarkStart w:id="357" w:name="_Toc130043718"/>
      <w:bookmarkStart w:id="358" w:name="_Toc130043719"/>
      <w:bookmarkStart w:id="359" w:name="_Hlt22846931"/>
      <w:bookmarkEnd w:id="255"/>
      <w:bookmarkEnd w:id="256"/>
      <w:bookmarkEnd w:id="257"/>
      <w:bookmarkEnd w:id="258"/>
      <w:bookmarkEnd w:id="259"/>
      <w:bookmarkEnd w:id="260"/>
      <w:bookmarkEnd w:id="261"/>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0"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0"/>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1" w:name="_Toc425777470"/>
      <w:r w:rsidRPr="00137CA1">
        <w:rPr>
          <w:b/>
          <w:snapToGrid w:val="0"/>
        </w:rPr>
        <w:t>Форма плана распределения объемов выполнения работ внутри коллективного участника</w:t>
      </w:r>
      <w:bookmarkEnd w:id="361"/>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9.5pt;height:50.25pt" o:ole="">
            <v:imagedata r:id="rId49" o:title=""/>
          </v:shape>
          <o:OLEObject Type="Embed" ProgID="Package" ShapeID="_x0000_i1031" DrawAspect="Icon" ObjectID="_1739171321" r:id="rId50"/>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2" w:name="_Toc425777471"/>
      <w:r w:rsidRPr="00137CA1">
        <w:rPr>
          <w:b/>
          <w:snapToGrid w:val="0"/>
        </w:rPr>
        <w:t>Инструкции по заполнению</w:t>
      </w:r>
      <w:bookmarkEnd w:id="362"/>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3"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3"/>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4"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4"/>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0.5pt;height:64.5pt" o:ole="">
            <v:imagedata r:id="rId51" o:title=""/>
          </v:shape>
          <o:OLEObject Type="Embed" ProgID="Package" ShapeID="_x0000_i1032" DrawAspect="Icon" ObjectID="_1739171322" r:id="rId52"/>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4"/>
      <w:r w:rsidRPr="00B32FF3">
        <w:rPr>
          <w:b/>
          <w:snapToGrid w:val="0"/>
        </w:rPr>
        <w:t>Инструкции по заполнению</w:t>
      </w:r>
      <w:bookmarkEnd w:id="365"/>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3"/>
          <w:headerReference w:type="default" r:id="rId54"/>
          <w:footerReference w:type="even" r:id="rId55"/>
          <w:footerReference w:type="default" r:id="rId56"/>
          <w:pgSz w:w="11906" w:h="16838"/>
          <w:pgMar w:top="1134" w:right="1558" w:bottom="1134" w:left="1701" w:header="708" w:footer="708" w:gutter="0"/>
          <w:cols w:space="708"/>
          <w:docGrid w:linePitch="360"/>
        </w:sectPr>
      </w:pPr>
    </w:p>
    <w:bookmarkEnd w:id="343"/>
    <w:p w14:paraId="709D7BF3" w14:textId="478CF6E8" w:rsidR="002A4F9A" w:rsidRPr="00173C9A" w:rsidRDefault="002A4F9A" w:rsidP="00173C9A">
      <w:pPr>
        <w:spacing w:before="120" w:after="60"/>
        <w:jc w:val="both"/>
        <w:outlineLvl w:val="0"/>
        <w:rPr>
          <w:b/>
        </w:rPr>
      </w:pPr>
      <w:r w:rsidRPr="00AE13A6">
        <w:rPr>
          <w:b/>
        </w:rPr>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7"/>
      <w:headerReference w:type="default" r:id="rId58"/>
      <w:footerReference w:type="even" r:id="rId59"/>
      <w:footerReference w:type="default" r:id="rId6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1C20" w14:textId="77777777" w:rsidR="00691ADB" w:rsidRDefault="00691ADB" w:rsidP="00706E83">
      <w:r>
        <w:separator/>
      </w:r>
    </w:p>
  </w:endnote>
  <w:endnote w:type="continuationSeparator" w:id="0">
    <w:p w14:paraId="0A60C37F" w14:textId="77777777" w:rsidR="00691ADB" w:rsidRDefault="00691ADB" w:rsidP="00706E83">
      <w:r>
        <w:continuationSeparator/>
      </w:r>
    </w:p>
  </w:endnote>
  <w:endnote w:type="continuationNotice" w:id="1">
    <w:p w14:paraId="415FC00C" w14:textId="77777777" w:rsidR="00691ADB" w:rsidRDefault="00691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691ADB" w:rsidRDefault="00691ADB">
    <w:pPr>
      <w:pStyle w:val="af3"/>
    </w:pPr>
  </w:p>
  <w:p w14:paraId="5C9F7B4A" w14:textId="77777777" w:rsidR="00691ADB" w:rsidRDefault="00691AD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691ADB" w:rsidRPr="00BA6F70" w:rsidRDefault="00691AD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691ADB" w:rsidRPr="0031564A" w:rsidRDefault="00691AD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691ADB" w:rsidRDefault="00691AD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691ADB" w:rsidRDefault="00691AD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691ADB" w:rsidRPr="00BA6F70" w:rsidRDefault="00691AD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691ADB" w:rsidRPr="0031564A" w:rsidRDefault="00691AD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691ADB" w:rsidRDefault="00691ADB">
    <w:pPr>
      <w:pStyle w:val="af3"/>
    </w:pPr>
  </w:p>
  <w:p w14:paraId="0C188A3A" w14:textId="77777777" w:rsidR="00691ADB" w:rsidRDefault="00691A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691ADB" w:rsidRPr="005A4803" w:rsidRDefault="00691AD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691ADB" w:rsidRPr="0031564A" w:rsidRDefault="00691AD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691ADB" w:rsidRPr="005A4803" w:rsidRDefault="00691AD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691ADB" w:rsidRPr="005A4803" w:rsidRDefault="00691AD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691ADB" w:rsidRPr="005A4803" w:rsidRDefault="00691AD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691ADB" w:rsidRPr="00BA6F70" w:rsidRDefault="00691AD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691ADB" w:rsidRPr="00F60E91" w:rsidRDefault="00691AD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B0560" w14:textId="77777777" w:rsidR="00691ADB" w:rsidRDefault="00691ADB" w:rsidP="00706E83">
      <w:r>
        <w:separator/>
      </w:r>
    </w:p>
  </w:footnote>
  <w:footnote w:type="continuationSeparator" w:id="0">
    <w:p w14:paraId="30DB91E2" w14:textId="77777777" w:rsidR="00691ADB" w:rsidRDefault="00691ADB" w:rsidP="00706E83">
      <w:r>
        <w:continuationSeparator/>
      </w:r>
    </w:p>
  </w:footnote>
  <w:footnote w:type="continuationNotice" w:id="1">
    <w:p w14:paraId="0D1C01E0" w14:textId="77777777" w:rsidR="00691ADB" w:rsidRDefault="00691ADB"/>
  </w:footnote>
  <w:footnote w:id="2">
    <w:p w14:paraId="17D73066" w14:textId="77777777" w:rsidR="00691ADB" w:rsidRDefault="00691ADB" w:rsidP="00800F6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35687E11" w14:textId="77777777" w:rsidR="00691ADB" w:rsidRDefault="00691ADB" w:rsidP="00800F6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4B910D2" w14:textId="77777777" w:rsidR="00691ADB" w:rsidRDefault="00691ADB" w:rsidP="00800F6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4AC6F612" w14:textId="77777777" w:rsidR="00691ADB" w:rsidRDefault="00691ADB" w:rsidP="00800F6E">
      <w:pPr>
        <w:pStyle w:val="afd"/>
      </w:pPr>
    </w:p>
  </w:footnote>
  <w:footnote w:id="3">
    <w:p w14:paraId="09B22B55" w14:textId="77777777" w:rsidR="00691ADB" w:rsidRPr="00117D04" w:rsidRDefault="00691AD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691ADB" w:rsidRDefault="00691ADB"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691ADB" w:rsidRDefault="00691AD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C632BC2" w14:textId="77777777" w:rsidR="00691ADB" w:rsidRDefault="00691AD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691ADB" w:rsidRDefault="00691AD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91ADB" w:rsidRPr="00297AA2" w:rsidRDefault="00691AD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91ADB" w:rsidRDefault="00691AD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691ADB" w:rsidRDefault="00691ADB">
    <w:pPr>
      <w:pStyle w:val="af1"/>
    </w:pPr>
  </w:p>
  <w:p w14:paraId="57A4FB7F" w14:textId="77777777" w:rsidR="00691ADB" w:rsidRDefault="00691AD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691ADB" w:rsidRDefault="00691ADB">
    <w:pPr>
      <w:pStyle w:val="Style9"/>
      <w:widowControl/>
      <w:ind w:left="4903"/>
      <w:rPr>
        <w:rStyle w:val="FontStyle159"/>
      </w:rPr>
    </w:pPr>
  </w:p>
  <w:p w14:paraId="0FB9F4AD" w14:textId="77777777" w:rsidR="00691ADB" w:rsidRDefault="00691AD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691ADB" w:rsidRDefault="00691AD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691ADB" w:rsidRDefault="00691ADB" w:rsidP="008952AE">
    <w:pPr>
      <w:pStyle w:val="Style9"/>
      <w:widowControl/>
      <w:rPr>
        <w:rStyle w:val="FontStyle159"/>
      </w:rPr>
    </w:pPr>
  </w:p>
  <w:p w14:paraId="3C0C4856" w14:textId="77777777" w:rsidR="00691ADB" w:rsidRDefault="00691A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691ADB" w:rsidRDefault="00691ADB">
    <w:pPr>
      <w:pStyle w:val="af1"/>
    </w:pPr>
  </w:p>
  <w:p w14:paraId="417428C3" w14:textId="77777777" w:rsidR="00691ADB" w:rsidRDefault="00691A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91ADB" w14:paraId="6308CF18" w14:textId="77777777" w:rsidTr="00173C9A">
      <w:trPr>
        <w:trHeight w:val="991"/>
      </w:trPr>
      <w:tc>
        <w:tcPr>
          <w:tcW w:w="11907" w:type="dxa"/>
          <w:shd w:val="clear" w:color="auto" w:fill="auto"/>
          <w:vAlign w:val="center"/>
        </w:tcPr>
        <w:p w14:paraId="33190CB2" w14:textId="77777777" w:rsidR="00691ADB" w:rsidRDefault="00691AD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91ADB" w:rsidRPr="00EC063E" w14:paraId="019D3C73" w14:textId="77777777" w:rsidTr="00173C9A">
      <w:trPr>
        <w:trHeight w:val="707"/>
      </w:trPr>
      <w:tc>
        <w:tcPr>
          <w:tcW w:w="11907" w:type="dxa"/>
          <w:shd w:val="clear" w:color="auto" w:fill="auto"/>
          <w:vAlign w:val="center"/>
        </w:tcPr>
        <w:p w14:paraId="63FDC207" w14:textId="77777777" w:rsidR="00691ADB" w:rsidRPr="004D3329" w:rsidRDefault="00691AD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691ADB" w:rsidRPr="004D3329" w:rsidRDefault="00691AD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691ADB" w:rsidRPr="00EC063E" w:rsidRDefault="00691AD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691ADB" w:rsidRPr="002E1ABA" w:rsidRDefault="00691AD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691ADB" w:rsidRDefault="00691AD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691ADB" w:rsidRDefault="00691AD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691ADB" w:rsidRDefault="00691AD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691ADB" w:rsidRDefault="00691ADB">
    <w:pPr>
      <w:pStyle w:val="Style9"/>
      <w:widowControl/>
      <w:ind w:left="4903"/>
      <w:rPr>
        <w:rStyle w:val="FontStyle159"/>
      </w:rPr>
    </w:pPr>
  </w:p>
  <w:p w14:paraId="392D1304" w14:textId="77777777" w:rsidR="00691ADB" w:rsidRDefault="00691AD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691ADB" w:rsidRDefault="00691AD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691ADB" w:rsidRDefault="00691ADB" w:rsidP="008952AE">
    <w:pPr>
      <w:pStyle w:val="Style9"/>
      <w:widowControl/>
      <w:rPr>
        <w:rStyle w:val="FontStyle159"/>
      </w:rPr>
    </w:pPr>
  </w:p>
  <w:p w14:paraId="5261EB44" w14:textId="77777777" w:rsidR="00691ADB" w:rsidRDefault="00691AD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691ADB" w:rsidRDefault="00691AD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691ADB" w:rsidRDefault="00691AD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77A13C9"/>
    <w:multiLevelType w:val="multilevel"/>
    <w:tmpl w:val="DAC208CE"/>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5"/>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9"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3"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4"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4"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2"/>
  </w:num>
  <w:num w:numId="2">
    <w:abstractNumId w:val="50"/>
  </w:num>
  <w:num w:numId="3">
    <w:abstractNumId w:val="33"/>
  </w:num>
  <w:num w:numId="4">
    <w:abstractNumId w:val="24"/>
  </w:num>
  <w:num w:numId="5">
    <w:abstractNumId w:val="49"/>
  </w:num>
  <w:num w:numId="6">
    <w:abstractNumId w:val="37"/>
  </w:num>
  <w:num w:numId="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1"/>
  </w:num>
  <w:num w:numId="13">
    <w:abstractNumId w:val="35"/>
  </w:num>
  <w:num w:numId="14">
    <w:abstractNumId w:val="15"/>
  </w:num>
  <w:num w:numId="15">
    <w:abstractNumId w:val="22"/>
  </w:num>
  <w:num w:numId="16">
    <w:abstractNumId w:val="25"/>
  </w:num>
  <w:num w:numId="17">
    <w:abstractNumId w:val="4"/>
  </w:num>
  <w:num w:numId="18">
    <w:abstractNumId w:val="7"/>
  </w:num>
  <w:num w:numId="19">
    <w:abstractNumId w:val="56"/>
  </w:num>
  <w:num w:numId="20">
    <w:abstractNumId w:val="27"/>
  </w:num>
  <w:num w:numId="21">
    <w:abstractNumId w:val="40"/>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31"/>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17"/>
  </w:num>
  <w:num w:numId="33">
    <w:abstractNumId w:val="47"/>
  </w:num>
  <w:num w:numId="34">
    <w:abstractNumId w:val="70"/>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6"/>
  </w:num>
  <w:num w:numId="40">
    <w:abstractNumId w:val="8"/>
  </w:num>
  <w:num w:numId="41">
    <w:abstractNumId w:val="30"/>
  </w:num>
  <w:num w:numId="42">
    <w:abstractNumId w:val="26"/>
  </w:num>
  <w:num w:numId="43">
    <w:abstractNumId w:val="69"/>
  </w:num>
  <w:num w:numId="44">
    <w:abstractNumId w:val="58"/>
  </w:num>
  <w:num w:numId="45">
    <w:abstractNumId w:val="43"/>
  </w:num>
  <w:num w:numId="46">
    <w:abstractNumId w:val="81"/>
  </w:num>
  <w:num w:numId="47">
    <w:abstractNumId w:val="36"/>
  </w:num>
  <w:num w:numId="48">
    <w:abstractNumId w:val="52"/>
  </w:num>
  <w:num w:numId="49">
    <w:abstractNumId w:val="48"/>
  </w:num>
  <w:num w:numId="50">
    <w:abstractNumId w:val="62"/>
  </w:num>
  <w:num w:numId="51">
    <w:abstractNumId w:val="72"/>
  </w:num>
  <w:num w:numId="52">
    <w:abstractNumId w:val="9"/>
  </w:num>
  <w:num w:numId="53">
    <w:abstractNumId w:val="73"/>
  </w:num>
  <w:num w:numId="54">
    <w:abstractNumId w:val="51"/>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9"/>
  </w:num>
  <w:num w:numId="60">
    <w:abstractNumId w:val="60"/>
  </w:num>
  <w:num w:numId="61">
    <w:abstractNumId w:val="45"/>
  </w:num>
  <w:num w:numId="62">
    <w:abstractNumId w:val="16"/>
  </w:num>
  <w:num w:numId="63">
    <w:abstractNumId w:val="13"/>
  </w:num>
  <w:num w:numId="64">
    <w:abstractNumId w:val="32"/>
  </w:num>
  <w:num w:numId="65">
    <w:abstractNumId w:val="54"/>
  </w:num>
  <w:num w:numId="66">
    <w:abstractNumId w:val="20"/>
  </w:num>
  <w:num w:numId="67">
    <w:abstractNumId w:val="34"/>
  </w:num>
  <w:num w:numId="68">
    <w:abstractNumId w:val="57"/>
  </w:num>
  <w:num w:numId="69">
    <w:abstractNumId w:val="76"/>
  </w:num>
  <w:num w:numId="70">
    <w:abstractNumId w:val="21"/>
  </w:num>
  <w:num w:numId="71">
    <w:abstractNumId w:val="61"/>
  </w:num>
  <w:num w:numId="72">
    <w:abstractNumId w:val="6"/>
  </w:num>
  <w:num w:numId="73">
    <w:abstractNumId w:val="18"/>
  </w:num>
  <w:num w:numId="74">
    <w:abstractNumId w:val="71"/>
  </w:num>
  <w:num w:numId="75">
    <w:abstractNumId w:val="59"/>
  </w:num>
  <w:num w:numId="76">
    <w:abstractNumId w:val="84"/>
  </w:num>
  <w:num w:numId="77">
    <w:abstractNumId w:val="23"/>
  </w:num>
  <w:num w:numId="78">
    <w:abstractNumId w:val="64"/>
  </w:num>
  <w:num w:numId="79">
    <w:abstractNumId w:val="80"/>
  </w:num>
  <w:num w:numId="80">
    <w:abstractNumId w:val="38"/>
  </w:num>
  <w:num w:numId="81">
    <w:abstractNumId w:val="75"/>
  </w:num>
  <w:num w:numId="82">
    <w:abstractNumId w:val="19"/>
  </w:num>
  <w:num w:numId="83">
    <w:abstractNumId w:val="28"/>
  </w:num>
  <w:num w:numId="84">
    <w:abstractNumId w:val="11"/>
  </w:num>
  <w:num w:numId="85">
    <w:abstractNumId w:val="74"/>
  </w:num>
  <w:num w:numId="86">
    <w:abstractNumId w:val="1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4D3"/>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4688"/>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447A"/>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0A0"/>
    <w:rsid w:val="001B3518"/>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0BB"/>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A78E5"/>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4E5D"/>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10D"/>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7E6"/>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0F6"/>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4984"/>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1ADB"/>
    <w:rsid w:val="00692449"/>
    <w:rsid w:val="00693046"/>
    <w:rsid w:val="006932BF"/>
    <w:rsid w:val="00693634"/>
    <w:rsid w:val="00694717"/>
    <w:rsid w:val="006971C1"/>
    <w:rsid w:val="006972C7"/>
    <w:rsid w:val="006A011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C7D23"/>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6E"/>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0F1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3E1"/>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375"/>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5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97B92"/>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6C"/>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5723F"/>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3B54"/>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6939"/>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290C"/>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6F13"/>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27E0C"/>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457"/>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image" Target="media/image2.png"/><Relationship Id="rId26" Type="http://schemas.openxmlformats.org/officeDocument/2006/relationships/footer" Target="footer3.xml"/><Relationship Id="rId39" Type="http://schemas.openxmlformats.org/officeDocument/2006/relationships/image" Target="media/image6.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footer" Target="footer7.xml"/><Relationship Id="rId42" Type="http://schemas.openxmlformats.org/officeDocument/2006/relationships/oleObject" Target="embeddings/oleObject5.bin"/><Relationship Id="rId47" Type="http://schemas.openxmlformats.org/officeDocument/2006/relationships/footer" Target="footer10.xml"/><Relationship Id="rId50" Type="http://schemas.openxmlformats.org/officeDocument/2006/relationships/oleObject" Target="embeddings/oleObject7.bin"/><Relationship Id="rId55"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oter" Target="footer8.xml"/><Relationship Id="rId40" Type="http://schemas.openxmlformats.org/officeDocument/2006/relationships/oleObject" Target="embeddings/oleObject4.bin"/><Relationship Id="rId45" Type="http://schemas.openxmlformats.org/officeDocument/2006/relationships/header" Target="header6.xml"/><Relationship Id="rId53" Type="http://schemas.openxmlformats.org/officeDocument/2006/relationships/header" Target="header8.xml"/><Relationship Id="rId58" Type="http://schemas.openxmlformats.org/officeDocument/2006/relationships/header" Target="header11.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0C625A251053F4FD02D7784EF3647007564902A3E71A854FC9326CB4A8dAO" TargetMode="External"/><Relationship Id="rId14" Type="http://schemas.openxmlformats.org/officeDocument/2006/relationships/hyperlink" Target="http://www.interrao-zakupki.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4.xml"/><Relationship Id="rId43" Type="http://schemas.openxmlformats.org/officeDocument/2006/relationships/image" Target="media/image8.emf"/><Relationship Id="rId48" Type="http://schemas.openxmlformats.org/officeDocument/2006/relationships/footer" Target="footer11.xml"/><Relationship Id="rId56"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media/image10.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hotline@interrao.ru" TargetMode="External"/><Relationship Id="rId25" Type="http://schemas.openxmlformats.org/officeDocument/2006/relationships/oleObject" Target="embeddings/oleObject1.bin"/><Relationship Id="rId33" Type="http://schemas.openxmlformats.org/officeDocument/2006/relationships/oleObject" Target="embeddings/oleObject3.bin"/><Relationship Id="rId38" Type="http://schemas.openxmlformats.org/officeDocument/2006/relationships/footer" Target="footer9.xml"/><Relationship Id="rId46" Type="http://schemas.openxmlformats.org/officeDocument/2006/relationships/header" Target="header7.xml"/><Relationship Id="rId59" Type="http://schemas.openxmlformats.org/officeDocument/2006/relationships/footer" Target="footer14.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7.emf"/><Relationship Id="rId54" Type="http://schemas.openxmlformats.org/officeDocument/2006/relationships/header" Target="header9.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pd47.ru/o-kompanii/zakupki/" TargetMode="External"/><Relationship Id="rId23" Type="http://schemas.openxmlformats.org/officeDocument/2006/relationships/hyperlink" Target="https://www.interrao.ru/upload/doc/Kodeks_korp_etiki_new.pdf" TargetMode="External"/><Relationship Id="rId28" Type="http://schemas.openxmlformats.org/officeDocument/2006/relationships/image" Target="media/image4.emf"/><Relationship Id="rId36" Type="http://schemas.openxmlformats.org/officeDocument/2006/relationships/header" Target="header5.xml"/><Relationship Id="rId49" Type="http://schemas.openxmlformats.org/officeDocument/2006/relationships/image" Target="media/image9.emf"/><Relationship Id="rId57" Type="http://schemas.openxmlformats.org/officeDocument/2006/relationships/header" Target="header10.xml"/><Relationship Id="rId10" Type="http://schemas.openxmlformats.org/officeDocument/2006/relationships/footer" Target="footer1.xml"/><Relationship Id="rId31" Type="http://schemas.openxmlformats.org/officeDocument/2006/relationships/footer" Target="footer6.xml"/><Relationship Id="rId44" Type="http://schemas.openxmlformats.org/officeDocument/2006/relationships/oleObject" Target="embeddings/oleObject6.bin"/><Relationship Id="rId52" Type="http://schemas.openxmlformats.org/officeDocument/2006/relationships/oleObject" Target="embeddings/oleObject8.bin"/><Relationship Id="rId60"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EC780-FB6F-4424-981C-6DCC86E7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2093</TotalTime>
  <Pages>119</Pages>
  <Words>30512</Words>
  <Characters>173922</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Тарасова Мария Николаевна</cp:lastModifiedBy>
  <cp:revision>34</cp:revision>
  <cp:lastPrinted>2015-06-24T13:04:00Z</cp:lastPrinted>
  <dcterms:created xsi:type="dcterms:W3CDTF">2015-06-25T10:37:00Z</dcterms:created>
  <dcterms:modified xsi:type="dcterms:W3CDTF">2023-03-01T07:22:00Z</dcterms:modified>
</cp:coreProperties>
</file>